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33" w:rsidRDefault="001F6E8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799B" w:rsidRPr="00B811F7" w:rsidRDefault="0054799B" w:rsidP="0054799B">
      <w:pPr>
        <w:suppressAutoHyphens/>
        <w:jc w:val="right"/>
        <w:rPr>
          <w:sz w:val="22"/>
          <w:szCs w:val="22"/>
          <w:lang w:eastAsia="ar-SA"/>
        </w:rPr>
      </w:pPr>
      <w:r w:rsidRPr="00D33F39">
        <w:rPr>
          <w:b/>
          <w:sz w:val="22"/>
          <w:szCs w:val="22"/>
          <w:lang w:eastAsia="ar-SA"/>
        </w:rPr>
        <w:tab/>
      </w:r>
      <w:r w:rsidRPr="00D33F39">
        <w:rPr>
          <w:b/>
          <w:sz w:val="22"/>
          <w:szCs w:val="22"/>
          <w:lang w:eastAsia="ar-SA"/>
        </w:rPr>
        <w:tab/>
      </w:r>
      <w:r w:rsidRPr="00B811F7">
        <w:rPr>
          <w:sz w:val="22"/>
          <w:szCs w:val="22"/>
          <w:lang w:eastAsia="ar-SA"/>
        </w:rPr>
        <w:t>Утверждено</w:t>
      </w:r>
    </w:p>
    <w:p w:rsidR="00B811F7" w:rsidRDefault="00B811F7" w:rsidP="00A37BEF">
      <w:pPr>
        <w:suppressAutoHyphens/>
        <w:ind w:firstLine="528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постановлением</w:t>
      </w:r>
    </w:p>
    <w:p w:rsidR="00B811F7" w:rsidRDefault="0054799B" w:rsidP="00A37BEF">
      <w:pPr>
        <w:suppressAutoHyphens/>
        <w:ind w:firstLine="528"/>
        <w:jc w:val="right"/>
        <w:rPr>
          <w:bCs/>
          <w:color w:val="000000"/>
          <w:sz w:val="22"/>
          <w:szCs w:val="22"/>
        </w:rPr>
      </w:pPr>
      <w:r w:rsidRPr="00B811F7">
        <w:rPr>
          <w:sz w:val="22"/>
          <w:szCs w:val="22"/>
          <w:lang w:eastAsia="ar-SA"/>
        </w:rPr>
        <w:t xml:space="preserve"> </w:t>
      </w:r>
      <w:r w:rsidR="00A37BEF" w:rsidRPr="00B811F7">
        <w:rPr>
          <w:bCs/>
          <w:color w:val="000000"/>
          <w:sz w:val="22"/>
          <w:szCs w:val="22"/>
        </w:rPr>
        <w:t>Администрации</w:t>
      </w:r>
      <w:r w:rsidR="00B811F7">
        <w:rPr>
          <w:bCs/>
          <w:color w:val="000000"/>
          <w:sz w:val="22"/>
          <w:szCs w:val="22"/>
        </w:rPr>
        <w:t xml:space="preserve"> </w:t>
      </w:r>
      <w:r w:rsidR="00A37BEF" w:rsidRPr="00B811F7">
        <w:rPr>
          <w:bCs/>
          <w:color w:val="000000"/>
          <w:sz w:val="22"/>
          <w:szCs w:val="22"/>
        </w:rPr>
        <w:t>поселка Прямицыно</w:t>
      </w:r>
    </w:p>
    <w:p w:rsidR="0054799B" w:rsidRPr="00B811F7" w:rsidRDefault="00A37BEF" w:rsidP="00A37BEF">
      <w:pPr>
        <w:suppressAutoHyphens/>
        <w:ind w:firstLine="528"/>
        <w:jc w:val="right"/>
        <w:rPr>
          <w:sz w:val="22"/>
          <w:szCs w:val="22"/>
          <w:lang w:eastAsia="ar-SA"/>
        </w:rPr>
      </w:pPr>
      <w:r w:rsidRPr="00B811F7">
        <w:rPr>
          <w:bCs/>
          <w:color w:val="000000"/>
          <w:sz w:val="22"/>
          <w:szCs w:val="22"/>
        </w:rPr>
        <w:t xml:space="preserve"> Октябрьского</w:t>
      </w:r>
      <w:r w:rsidR="00B811F7">
        <w:rPr>
          <w:bCs/>
          <w:color w:val="000000"/>
          <w:sz w:val="22"/>
          <w:szCs w:val="22"/>
        </w:rPr>
        <w:t xml:space="preserve"> </w:t>
      </w:r>
      <w:r w:rsidRPr="00B811F7">
        <w:rPr>
          <w:bCs/>
          <w:color w:val="000000"/>
          <w:sz w:val="22"/>
          <w:szCs w:val="22"/>
        </w:rPr>
        <w:t>района Курской области</w:t>
      </w:r>
    </w:p>
    <w:p w:rsidR="0054799B" w:rsidRPr="00B811F7" w:rsidRDefault="0054799B" w:rsidP="0054799B">
      <w:pPr>
        <w:suppressAutoHyphens/>
        <w:ind w:firstLine="528"/>
        <w:jc w:val="right"/>
        <w:rPr>
          <w:color w:val="000000"/>
          <w:sz w:val="22"/>
          <w:szCs w:val="22"/>
          <w:lang w:eastAsia="ar-SA"/>
        </w:rPr>
      </w:pPr>
      <w:r w:rsidRPr="00B811F7">
        <w:rPr>
          <w:color w:val="000000"/>
          <w:sz w:val="22"/>
          <w:szCs w:val="22"/>
          <w:lang w:eastAsia="ar-SA"/>
        </w:rPr>
        <w:t>от</w:t>
      </w:r>
      <w:r w:rsidR="00B811F7">
        <w:rPr>
          <w:color w:val="000000"/>
          <w:sz w:val="22"/>
          <w:szCs w:val="22"/>
          <w:lang w:eastAsia="ar-SA"/>
        </w:rPr>
        <w:t xml:space="preserve"> 22.10.2019 г. № 314</w:t>
      </w:r>
    </w:p>
    <w:p w:rsidR="0054799B" w:rsidRPr="00D33F39" w:rsidRDefault="0054799B" w:rsidP="0054799B">
      <w:pPr>
        <w:suppressAutoHyphens/>
        <w:jc w:val="both"/>
        <w:rPr>
          <w:b/>
          <w:sz w:val="22"/>
          <w:szCs w:val="22"/>
          <w:lang w:eastAsia="ar-SA"/>
        </w:rPr>
      </w:pPr>
    </w:p>
    <w:p w:rsidR="0054799B" w:rsidRPr="00D33F39" w:rsidRDefault="0054799B" w:rsidP="0054799B">
      <w:pPr>
        <w:suppressAutoHyphens/>
        <w:ind w:firstLine="528"/>
        <w:jc w:val="right"/>
        <w:rPr>
          <w:b/>
          <w:sz w:val="22"/>
          <w:szCs w:val="22"/>
          <w:lang w:eastAsia="ar-SA"/>
        </w:rPr>
      </w:pPr>
    </w:p>
    <w:p w:rsidR="0054799B" w:rsidRPr="00D33F39" w:rsidRDefault="0054799B" w:rsidP="0054799B">
      <w:pPr>
        <w:suppressAutoHyphens/>
        <w:ind w:firstLine="528"/>
        <w:jc w:val="center"/>
        <w:rPr>
          <w:b/>
          <w:sz w:val="22"/>
          <w:szCs w:val="22"/>
          <w:lang w:eastAsia="ar-SA"/>
        </w:rPr>
      </w:pPr>
      <w:r w:rsidRPr="00D33F39">
        <w:rPr>
          <w:b/>
          <w:sz w:val="22"/>
          <w:szCs w:val="22"/>
          <w:lang w:eastAsia="ar-SA"/>
        </w:rPr>
        <w:t>Документация об аукционе</w:t>
      </w:r>
    </w:p>
    <w:p w:rsidR="00D22AB0" w:rsidRPr="00D33F39" w:rsidRDefault="0054799B" w:rsidP="00D22AB0">
      <w:pPr>
        <w:suppressAutoHyphens/>
        <w:ind w:firstLine="708"/>
        <w:jc w:val="center"/>
        <w:rPr>
          <w:b/>
          <w:sz w:val="22"/>
          <w:szCs w:val="22"/>
          <w:lang w:eastAsia="ar-SA"/>
        </w:rPr>
      </w:pPr>
      <w:proofErr w:type="gramStart"/>
      <w:r w:rsidRPr="00D33F39">
        <w:rPr>
          <w:b/>
          <w:sz w:val="22"/>
          <w:szCs w:val="22"/>
          <w:lang w:eastAsia="ar-SA"/>
        </w:rPr>
        <w:t xml:space="preserve">на </w:t>
      </w:r>
      <w:r w:rsidR="00B811F7">
        <w:rPr>
          <w:b/>
          <w:sz w:val="22"/>
          <w:szCs w:val="22"/>
          <w:lang w:eastAsia="ar-SA"/>
        </w:rPr>
        <w:t xml:space="preserve"> </w:t>
      </w:r>
      <w:r w:rsidRPr="00D33F39">
        <w:rPr>
          <w:b/>
          <w:sz w:val="22"/>
          <w:szCs w:val="22"/>
          <w:lang w:eastAsia="ar-SA"/>
        </w:rPr>
        <w:t>право заключения договор</w:t>
      </w:r>
      <w:r w:rsidR="006447A9" w:rsidRPr="00D33F39">
        <w:rPr>
          <w:b/>
          <w:sz w:val="22"/>
          <w:szCs w:val="22"/>
          <w:lang w:eastAsia="ar-SA"/>
        </w:rPr>
        <w:t>а</w:t>
      </w:r>
      <w:r w:rsidRPr="00D33F39">
        <w:rPr>
          <w:b/>
          <w:sz w:val="22"/>
          <w:szCs w:val="22"/>
          <w:lang w:eastAsia="ar-SA"/>
        </w:rPr>
        <w:t xml:space="preserve"> аренды земельн</w:t>
      </w:r>
      <w:r w:rsidR="006447A9" w:rsidRPr="00D33F39">
        <w:rPr>
          <w:b/>
          <w:sz w:val="22"/>
          <w:szCs w:val="22"/>
          <w:lang w:eastAsia="ar-SA"/>
        </w:rPr>
        <w:t>ого</w:t>
      </w:r>
      <w:r w:rsidRPr="00D33F39">
        <w:rPr>
          <w:b/>
          <w:sz w:val="22"/>
          <w:szCs w:val="22"/>
          <w:lang w:eastAsia="ar-SA"/>
        </w:rPr>
        <w:t xml:space="preserve"> участк</w:t>
      </w:r>
      <w:r w:rsidR="006447A9" w:rsidRPr="00D33F39">
        <w:rPr>
          <w:b/>
          <w:sz w:val="22"/>
          <w:szCs w:val="22"/>
          <w:lang w:eastAsia="ar-SA"/>
        </w:rPr>
        <w:t>а</w:t>
      </w:r>
      <w:r w:rsidRPr="00D33F39">
        <w:rPr>
          <w:b/>
          <w:sz w:val="22"/>
          <w:szCs w:val="22"/>
          <w:lang w:eastAsia="ar-SA"/>
        </w:rPr>
        <w:t xml:space="preserve">, </w:t>
      </w:r>
      <w:r w:rsidR="00D22AB0" w:rsidRPr="00D33F39">
        <w:rPr>
          <w:b/>
          <w:sz w:val="22"/>
          <w:szCs w:val="22"/>
          <w:lang w:eastAsia="ar-SA"/>
        </w:rPr>
        <w:t xml:space="preserve">государственная собственность на который не разграничена, расположенный на  территории </w:t>
      </w:r>
      <w:proofErr w:type="gramEnd"/>
    </w:p>
    <w:p w:rsidR="00B811F7" w:rsidRDefault="00B811F7" w:rsidP="00D22AB0">
      <w:pPr>
        <w:suppressAutoHyphens/>
        <w:ind w:firstLine="708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муниципального образования</w:t>
      </w:r>
      <w:r w:rsidR="00D22AB0" w:rsidRPr="00D33F39">
        <w:rPr>
          <w:b/>
          <w:sz w:val="22"/>
          <w:szCs w:val="22"/>
          <w:lang w:eastAsia="ar-SA"/>
        </w:rPr>
        <w:t xml:space="preserve"> «поселок Прямицыно»</w:t>
      </w:r>
    </w:p>
    <w:p w:rsidR="0054799B" w:rsidRPr="00D33F39" w:rsidRDefault="00D22AB0" w:rsidP="00D22AB0">
      <w:pPr>
        <w:suppressAutoHyphens/>
        <w:ind w:firstLine="708"/>
        <w:jc w:val="center"/>
        <w:rPr>
          <w:b/>
          <w:sz w:val="22"/>
          <w:szCs w:val="22"/>
          <w:lang w:eastAsia="ar-SA"/>
        </w:rPr>
      </w:pPr>
      <w:r w:rsidRPr="00D33F39">
        <w:rPr>
          <w:b/>
          <w:sz w:val="22"/>
          <w:szCs w:val="22"/>
          <w:lang w:eastAsia="ar-SA"/>
        </w:rPr>
        <w:t xml:space="preserve"> Октябрьского района Курской области</w:t>
      </w:r>
    </w:p>
    <w:p w:rsidR="0054799B" w:rsidRPr="00D33F39" w:rsidRDefault="0054799B" w:rsidP="0054799B">
      <w:pPr>
        <w:suppressAutoHyphens/>
        <w:ind w:firstLine="708"/>
        <w:jc w:val="both"/>
        <w:rPr>
          <w:b/>
          <w:sz w:val="22"/>
          <w:szCs w:val="22"/>
          <w:lang w:eastAsia="ar-SA"/>
        </w:rPr>
      </w:pPr>
    </w:p>
    <w:p w:rsidR="00EB3102" w:rsidRPr="00D33F39" w:rsidRDefault="00EB3102" w:rsidP="00EB3102">
      <w:pPr>
        <w:ind w:firstLine="710"/>
        <w:jc w:val="both"/>
        <w:rPr>
          <w:sz w:val="22"/>
          <w:szCs w:val="22"/>
        </w:rPr>
      </w:pPr>
      <w:proofErr w:type="gramStart"/>
      <w:r w:rsidRPr="00D33F39">
        <w:rPr>
          <w:b/>
          <w:sz w:val="22"/>
          <w:szCs w:val="22"/>
        </w:rPr>
        <w:t>Организатор аукциона - областное бюджетное учреждение «Фонд имущества Курской области»</w:t>
      </w:r>
      <w:r w:rsidR="000B6460" w:rsidRPr="00D33F39">
        <w:rPr>
          <w:sz w:val="22"/>
          <w:szCs w:val="22"/>
        </w:rPr>
        <w:t xml:space="preserve"> (</w:t>
      </w:r>
      <w:r w:rsidRPr="00D33F39">
        <w:rPr>
          <w:sz w:val="22"/>
          <w:szCs w:val="22"/>
        </w:rPr>
        <w:t xml:space="preserve">выступающая как специализированная организация </w:t>
      </w:r>
      <w:r w:rsidR="000B6460" w:rsidRPr="00D33F39">
        <w:rPr>
          <w:sz w:val="22"/>
          <w:szCs w:val="22"/>
        </w:rPr>
        <w:t xml:space="preserve">по договору № </w:t>
      </w:r>
      <w:r w:rsidR="00657C5B" w:rsidRPr="00D33F39">
        <w:rPr>
          <w:sz w:val="22"/>
          <w:szCs w:val="22"/>
        </w:rPr>
        <w:t>26</w:t>
      </w:r>
      <w:r w:rsidR="00055600" w:rsidRPr="00D33F39">
        <w:rPr>
          <w:sz w:val="22"/>
          <w:szCs w:val="22"/>
        </w:rPr>
        <w:t>С</w:t>
      </w:r>
      <w:r w:rsidR="000B6460" w:rsidRPr="00D33F39">
        <w:rPr>
          <w:sz w:val="22"/>
          <w:szCs w:val="22"/>
        </w:rPr>
        <w:t xml:space="preserve"> от </w:t>
      </w:r>
      <w:r w:rsidR="00657C5B" w:rsidRPr="00D33F39">
        <w:rPr>
          <w:sz w:val="22"/>
          <w:szCs w:val="22"/>
        </w:rPr>
        <w:t>17</w:t>
      </w:r>
      <w:r w:rsidR="00055600" w:rsidRPr="00D33F39">
        <w:rPr>
          <w:sz w:val="22"/>
          <w:szCs w:val="22"/>
        </w:rPr>
        <w:t>.</w:t>
      </w:r>
      <w:r w:rsidR="00657C5B" w:rsidRPr="00D33F39">
        <w:rPr>
          <w:sz w:val="22"/>
          <w:szCs w:val="22"/>
        </w:rPr>
        <w:t>10</w:t>
      </w:r>
      <w:r w:rsidR="00055600" w:rsidRPr="00D33F39">
        <w:rPr>
          <w:sz w:val="22"/>
          <w:szCs w:val="22"/>
        </w:rPr>
        <w:t>.201</w:t>
      </w:r>
      <w:r w:rsidR="002C67B6" w:rsidRPr="00D33F39">
        <w:rPr>
          <w:sz w:val="22"/>
          <w:szCs w:val="22"/>
        </w:rPr>
        <w:t>9</w:t>
      </w:r>
      <w:r w:rsidR="00055600" w:rsidRPr="00D33F39">
        <w:rPr>
          <w:sz w:val="22"/>
          <w:szCs w:val="22"/>
        </w:rPr>
        <w:t xml:space="preserve"> г.</w:t>
      </w:r>
      <w:r w:rsidRPr="00D33F39">
        <w:rPr>
          <w:sz w:val="22"/>
          <w:szCs w:val="22"/>
        </w:rPr>
        <w:t xml:space="preserve">-  305007, г. Курск, ул. </w:t>
      </w:r>
      <w:proofErr w:type="spellStart"/>
      <w:r w:rsidRPr="00D33F39">
        <w:rPr>
          <w:sz w:val="22"/>
          <w:szCs w:val="22"/>
        </w:rPr>
        <w:t>Моковская</w:t>
      </w:r>
      <w:proofErr w:type="spellEnd"/>
      <w:r w:rsidRPr="00D33F39">
        <w:rPr>
          <w:sz w:val="22"/>
          <w:szCs w:val="22"/>
        </w:rPr>
        <w:t xml:space="preserve">, 2-г, 4 этаж, </w:t>
      </w:r>
      <w:proofErr w:type="spellStart"/>
      <w:r w:rsidRPr="00D33F39">
        <w:rPr>
          <w:sz w:val="22"/>
          <w:szCs w:val="22"/>
        </w:rPr>
        <w:t>каб</w:t>
      </w:r>
      <w:proofErr w:type="spellEnd"/>
      <w:r w:rsidRPr="00D33F39">
        <w:rPr>
          <w:sz w:val="22"/>
          <w:szCs w:val="22"/>
        </w:rPr>
        <w:t>. 409, тел. 8 (4712) 35-26-41.</w:t>
      </w:r>
      <w:proofErr w:type="gramEnd"/>
      <w:r w:rsidRPr="00D33F39">
        <w:rPr>
          <w:sz w:val="22"/>
          <w:szCs w:val="22"/>
        </w:rPr>
        <w:t xml:space="preserve"> </w:t>
      </w:r>
      <w:proofErr w:type="gramStart"/>
      <w:r w:rsidRPr="00D33F39">
        <w:rPr>
          <w:sz w:val="22"/>
          <w:szCs w:val="22"/>
        </w:rPr>
        <w:t xml:space="preserve">Контактное  лицо – </w:t>
      </w:r>
      <w:proofErr w:type="spellStart"/>
      <w:r w:rsidRPr="00D33F39">
        <w:rPr>
          <w:sz w:val="22"/>
          <w:szCs w:val="22"/>
        </w:rPr>
        <w:t>Соклакова</w:t>
      </w:r>
      <w:proofErr w:type="spellEnd"/>
      <w:r w:rsidRPr="00D33F39">
        <w:rPr>
          <w:sz w:val="22"/>
          <w:szCs w:val="22"/>
        </w:rPr>
        <w:t xml:space="preserve"> Светлана Викторовна, </w:t>
      </w:r>
      <w:hyperlink r:id="rId4">
        <w:r w:rsidRPr="00D33F39">
          <w:rPr>
            <w:color w:val="0000FF"/>
            <w:sz w:val="22"/>
            <w:szCs w:val="22"/>
            <w:u w:val="single"/>
          </w:rPr>
          <w:t>fiko46@bk.ru</w:t>
        </w:r>
      </w:hyperlink>
      <w:r w:rsidRPr="00D33F39">
        <w:rPr>
          <w:sz w:val="22"/>
          <w:szCs w:val="22"/>
        </w:rPr>
        <w:t>.</w:t>
      </w:r>
      <w:r w:rsidR="000B6460" w:rsidRPr="00D33F39">
        <w:rPr>
          <w:sz w:val="22"/>
          <w:szCs w:val="22"/>
        </w:rPr>
        <w:t>)</w:t>
      </w:r>
      <w:r w:rsidRPr="00D33F39">
        <w:rPr>
          <w:sz w:val="22"/>
          <w:szCs w:val="22"/>
          <w:lang w:eastAsia="ar-SA"/>
        </w:rPr>
        <w:t xml:space="preserve"> извещает о проведении аукциона на право заключения договора аренды земельного участка, </w:t>
      </w:r>
      <w:r w:rsidR="002C01F0" w:rsidRPr="00D33F39">
        <w:rPr>
          <w:sz w:val="22"/>
          <w:szCs w:val="22"/>
          <w:lang w:eastAsia="ar-SA"/>
        </w:rPr>
        <w:t>государственная собственность на который не разграничена, расположенный на территории МО «поселок Прямицыно» Октябрьского района Курской области.</w:t>
      </w:r>
      <w:proofErr w:type="gramEnd"/>
    </w:p>
    <w:p w:rsidR="00EB3102" w:rsidRPr="00D33F39" w:rsidRDefault="00EB3102" w:rsidP="00EB3102">
      <w:pPr>
        <w:ind w:firstLine="710"/>
        <w:jc w:val="both"/>
        <w:rPr>
          <w:sz w:val="22"/>
          <w:szCs w:val="22"/>
        </w:rPr>
      </w:pPr>
      <w:r w:rsidRPr="00D33F39">
        <w:rPr>
          <w:sz w:val="22"/>
          <w:szCs w:val="22"/>
        </w:rPr>
        <w:t xml:space="preserve">Аукцион проводится на основании постановления </w:t>
      </w:r>
      <w:r w:rsidR="002C01F0" w:rsidRPr="00D33F39">
        <w:rPr>
          <w:bCs/>
          <w:sz w:val="22"/>
          <w:szCs w:val="22"/>
        </w:rPr>
        <w:t>Администрация поселка Прямицыно Октябрьского района Курской области</w:t>
      </w:r>
      <w:r w:rsidR="00B811F7">
        <w:rPr>
          <w:bCs/>
          <w:sz w:val="22"/>
          <w:szCs w:val="22"/>
        </w:rPr>
        <w:t xml:space="preserve"> </w:t>
      </w:r>
      <w:r w:rsidRPr="00D33F39">
        <w:rPr>
          <w:sz w:val="22"/>
          <w:szCs w:val="22"/>
        </w:rPr>
        <w:t>от</w:t>
      </w:r>
      <w:r w:rsidR="00B811F7">
        <w:rPr>
          <w:sz w:val="22"/>
          <w:szCs w:val="22"/>
        </w:rPr>
        <w:t xml:space="preserve"> 18 </w:t>
      </w:r>
      <w:r w:rsidR="002C01F0" w:rsidRPr="00D33F39">
        <w:rPr>
          <w:sz w:val="22"/>
          <w:szCs w:val="22"/>
        </w:rPr>
        <w:t>октября</w:t>
      </w:r>
      <w:r w:rsidR="00B811F7">
        <w:rPr>
          <w:sz w:val="22"/>
          <w:szCs w:val="22"/>
        </w:rPr>
        <w:t xml:space="preserve"> </w:t>
      </w:r>
      <w:r w:rsidRPr="00D33F39">
        <w:rPr>
          <w:sz w:val="22"/>
          <w:szCs w:val="22"/>
        </w:rPr>
        <w:t>201</w:t>
      </w:r>
      <w:r w:rsidR="00FB5E4A" w:rsidRPr="00D33F39">
        <w:rPr>
          <w:sz w:val="22"/>
          <w:szCs w:val="22"/>
        </w:rPr>
        <w:t>9</w:t>
      </w:r>
      <w:r w:rsidRPr="00D33F39">
        <w:rPr>
          <w:sz w:val="22"/>
          <w:szCs w:val="22"/>
        </w:rPr>
        <w:t xml:space="preserve"> года №</w:t>
      </w:r>
      <w:r w:rsidR="00B811F7">
        <w:rPr>
          <w:sz w:val="22"/>
          <w:szCs w:val="22"/>
        </w:rPr>
        <w:t xml:space="preserve"> 311 </w:t>
      </w:r>
      <w:r w:rsidRPr="00D33F39">
        <w:rPr>
          <w:sz w:val="22"/>
          <w:szCs w:val="22"/>
        </w:rPr>
        <w:t>«Об объявлен</w:t>
      </w:r>
      <w:proofErr w:type="gramStart"/>
      <w:r w:rsidRPr="00D33F39">
        <w:rPr>
          <w:sz w:val="22"/>
          <w:szCs w:val="22"/>
        </w:rPr>
        <w:t>ии ау</w:t>
      </w:r>
      <w:proofErr w:type="gramEnd"/>
      <w:r w:rsidRPr="00D33F39">
        <w:rPr>
          <w:sz w:val="22"/>
          <w:szCs w:val="22"/>
        </w:rPr>
        <w:t>кциона на право заключения договора аренды земельного участка».</w:t>
      </w:r>
    </w:p>
    <w:p w:rsidR="00EB3102" w:rsidRPr="00D33F39" w:rsidRDefault="00EB3102" w:rsidP="009A4E9F">
      <w:pPr>
        <w:ind w:firstLine="710"/>
        <w:jc w:val="both"/>
        <w:rPr>
          <w:spacing w:val="-12"/>
          <w:sz w:val="22"/>
          <w:szCs w:val="22"/>
          <w:lang w:eastAsia="ar-SA"/>
        </w:rPr>
      </w:pPr>
      <w:r w:rsidRPr="00D33F39">
        <w:rPr>
          <w:b/>
          <w:sz w:val="22"/>
          <w:szCs w:val="22"/>
          <w:lang w:eastAsia="ar-SA"/>
        </w:rPr>
        <w:t>Уполномоченный орган по распоряжению земельным участком</w:t>
      </w:r>
      <w:r w:rsidR="0054799B" w:rsidRPr="00D33F39">
        <w:rPr>
          <w:sz w:val="22"/>
          <w:szCs w:val="22"/>
          <w:lang w:eastAsia="ar-SA"/>
        </w:rPr>
        <w:t xml:space="preserve">– </w:t>
      </w:r>
      <w:r w:rsidR="002D6833" w:rsidRPr="00D33F39">
        <w:rPr>
          <w:b/>
          <w:bCs/>
          <w:sz w:val="22"/>
          <w:szCs w:val="22"/>
          <w:lang w:eastAsia="ar-SA"/>
        </w:rPr>
        <w:t>Администрация поселка Прямицыно Октябрьского района Курской области</w:t>
      </w:r>
      <w:r w:rsidR="0054799B" w:rsidRPr="00D33F39">
        <w:rPr>
          <w:sz w:val="22"/>
          <w:szCs w:val="22"/>
          <w:lang w:eastAsia="ar-SA"/>
        </w:rPr>
        <w:t xml:space="preserve">, адрес: </w:t>
      </w:r>
      <w:r w:rsidR="002D6833" w:rsidRPr="00D33F39">
        <w:rPr>
          <w:bCs/>
          <w:iCs/>
          <w:spacing w:val="-12"/>
          <w:sz w:val="22"/>
          <w:szCs w:val="22"/>
          <w:lang w:eastAsia="ar-SA"/>
        </w:rPr>
        <w:t>307200, Курская область, Октябрьский район, п. Прямицыно, ул. Октябрьская, д. 118</w:t>
      </w:r>
      <w:r w:rsidR="0054799B" w:rsidRPr="00D33F39">
        <w:rPr>
          <w:spacing w:val="-12"/>
          <w:sz w:val="22"/>
          <w:szCs w:val="22"/>
          <w:lang w:eastAsia="ar-SA"/>
        </w:rPr>
        <w:t xml:space="preserve">, тел. </w:t>
      </w:r>
      <w:r w:rsidR="002D6833" w:rsidRPr="00D33F39">
        <w:rPr>
          <w:spacing w:val="-12"/>
          <w:sz w:val="22"/>
          <w:szCs w:val="22"/>
          <w:lang w:eastAsia="ar-SA"/>
        </w:rPr>
        <w:t>8(47142)2-14-13</w:t>
      </w:r>
      <w:r w:rsidR="001F25C4" w:rsidRPr="00D33F39">
        <w:rPr>
          <w:spacing w:val="-12"/>
          <w:sz w:val="22"/>
          <w:szCs w:val="22"/>
          <w:lang w:eastAsia="ar-SA"/>
        </w:rPr>
        <w:t>.</w:t>
      </w:r>
    </w:p>
    <w:p w:rsidR="00EB3102" w:rsidRPr="00D33F39" w:rsidRDefault="00EB3102" w:rsidP="00EB3102">
      <w:pPr>
        <w:ind w:firstLine="710"/>
        <w:jc w:val="both"/>
        <w:rPr>
          <w:sz w:val="22"/>
          <w:szCs w:val="22"/>
        </w:rPr>
      </w:pPr>
      <w:r w:rsidRPr="00D33F39">
        <w:rPr>
          <w:sz w:val="22"/>
          <w:szCs w:val="22"/>
        </w:rPr>
        <w:t>Аукцион назначается на «</w:t>
      </w:r>
      <w:r w:rsidR="00A65A46" w:rsidRPr="00D33F39">
        <w:rPr>
          <w:b/>
          <w:sz w:val="22"/>
          <w:szCs w:val="22"/>
        </w:rPr>
        <w:t>2</w:t>
      </w:r>
      <w:r w:rsidR="00062711">
        <w:rPr>
          <w:b/>
          <w:sz w:val="22"/>
          <w:szCs w:val="22"/>
        </w:rPr>
        <w:t>6</w:t>
      </w:r>
      <w:r w:rsidRPr="00D33F39">
        <w:rPr>
          <w:b/>
          <w:sz w:val="22"/>
          <w:szCs w:val="22"/>
        </w:rPr>
        <w:t xml:space="preserve">» </w:t>
      </w:r>
      <w:r w:rsidR="00A65A46" w:rsidRPr="00D33F39">
        <w:rPr>
          <w:b/>
          <w:sz w:val="22"/>
          <w:szCs w:val="22"/>
        </w:rPr>
        <w:t>ноября</w:t>
      </w:r>
      <w:smartTag w:uri="urn:schemas-microsoft-com:office:smarttags" w:element="metricconverter">
        <w:smartTagPr>
          <w:attr w:name="ProductID" w:val="2019 г"/>
        </w:smartTagPr>
        <w:r w:rsidRPr="00D33F39">
          <w:rPr>
            <w:b/>
            <w:sz w:val="22"/>
            <w:szCs w:val="22"/>
          </w:rPr>
          <w:t>2019 г</w:t>
        </w:r>
      </w:smartTag>
      <w:r w:rsidRPr="00D33F39">
        <w:rPr>
          <w:b/>
          <w:sz w:val="22"/>
          <w:szCs w:val="22"/>
        </w:rPr>
        <w:t>.</w:t>
      </w:r>
      <w:r w:rsidRPr="00D33F39">
        <w:rPr>
          <w:sz w:val="22"/>
          <w:szCs w:val="22"/>
        </w:rPr>
        <w:t xml:space="preserve"> в</w:t>
      </w:r>
      <w:r w:rsidR="00B811F7">
        <w:rPr>
          <w:sz w:val="22"/>
          <w:szCs w:val="22"/>
        </w:rPr>
        <w:t xml:space="preserve"> </w:t>
      </w:r>
      <w:r w:rsidR="003C1BCA" w:rsidRPr="00D33F39">
        <w:rPr>
          <w:b/>
          <w:sz w:val="22"/>
          <w:szCs w:val="22"/>
        </w:rPr>
        <w:t>1</w:t>
      </w:r>
      <w:r w:rsidR="008D32FA" w:rsidRPr="00D33F39">
        <w:rPr>
          <w:b/>
          <w:sz w:val="22"/>
          <w:szCs w:val="22"/>
        </w:rPr>
        <w:t>1</w:t>
      </w:r>
      <w:r w:rsidRPr="00D33F39">
        <w:rPr>
          <w:b/>
          <w:sz w:val="22"/>
          <w:szCs w:val="22"/>
        </w:rPr>
        <w:t xml:space="preserve"> час. 00 мин.</w:t>
      </w:r>
      <w:r w:rsidRPr="00D33F39">
        <w:rPr>
          <w:sz w:val="22"/>
          <w:szCs w:val="22"/>
        </w:rPr>
        <w:t xml:space="preserve"> в помещении ОБУ «Фонд имущества Курской области» по адресу: </w:t>
      </w:r>
      <w:smartTag w:uri="urn:schemas-microsoft-com:office:smarttags" w:element="metricconverter">
        <w:smartTagPr>
          <w:attr w:name="ProductID" w:val="305007, г"/>
        </w:smartTagPr>
        <w:r w:rsidRPr="00D33F39">
          <w:rPr>
            <w:sz w:val="22"/>
            <w:szCs w:val="22"/>
          </w:rPr>
          <w:t>305007, г</w:t>
        </w:r>
      </w:smartTag>
      <w:r w:rsidRPr="00D33F39">
        <w:rPr>
          <w:sz w:val="22"/>
          <w:szCs w:val="22"/>
        </w:rPr>
        <w:t xml:space="preserve">. Курск, ул. </w:t>
      </w:r>
      <w:proofErr w:type="spellStart"/>
      <w:r w:rsidRPr="00D33F39">
        <w:rPr>
          <w:sz w:val="22"/>
          <w:szCs w:val="22"/>
        </w:rPr>
        <w:t>Моковская</w:t>
      </w:r>
      <w:proofErr w:type="spellEnd"/>
      <w:r w:rsidRPr="00D33F39">
        <w:rPr>
          <w:sz w:val="22"/>
          <w:szCs w:val="22"/>
        </w:rPr>
        <w:t xml:space="preserve">, 2-г, </w:t>
      </w:r>
      <w:proofErr w:type="spellStart"/>
      <w:r w:rsidRPr="00D33F39">
        <w:rPr>
          <w:sz w:val="22"/>
          <w:szCs w:val="22"/>
        </w:rPr>
        <w:t>каб</w:t>
      </w:r>
      <w:proofErr w:type="spellEnd"/>
      <w:r w:rsidRPr="00D33F39">
        <w:rPr>
          <w:sz w:val="22"/>
          <w:szCs w:val="22"/>
        </w:rPr>
        <w:t xml:space="preserve">. 407. </w:t>
      </w:r>
    </w:p>
    <w:p w:rsidR="00153733" w:rsidRPr="00D33F39" w:rsidRDefault="001F6E87" w:rsidP="009A4E9F">
      <w:pPr>
        <w:ind w:firstLine="710"/>
        <w:jc w:val="both"/>
        <w:rPr>
          <w:sz w:val="22"/>
          <w:szCs w:val="22"/>
        </w:rPr>
      </w:pPr>
      <w:r w:rsidRPr="00D33F39">
        <w:rPr>
          <w:sz w:val="22"/>
          <w:szCs w:val="22"/>
        </w:rPr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153733" w:rsidRPr="00D33F39" w:rsidRDefault="001F6E87" w:rsidP="009A4E9F">
      <w:pPr>
        <w:ind w:firstLine="710"/>
        <w:jc w:val="both"/>
        <w:rPr>
          <w:sz w:val="22"/>
          <w:szCs w:val="22"/>
        </w:rPr>
      </w:pPr>
      <w:r w:rsidRPr="00D33F39">
        <w:rPr>
          <w:sz w:val="22"/>
          <w:szCs w:val="22"/>
        </w:rPr>
        <w:t>По результатам аукциона на право заключения договор</w:t>
      </w:r>
      <w:r w:rsidR="00CE0C27" w:rsidRPr="00D33F39">
        <w:rPr>
          <w:sz w:val="22"/>
          <w:szCs w:val="22"/>
        </w:rPr>
        <w:t>а</w:t>
      </w:r>
      <w:r w:rsidRPr="00D33F39">
        <w:rPr>
          <w:sz w:val="22"/>
          <w:szCs w:val="22"/>
        </w:rPr>
        <w:t xml:space="preserve"> аренды земельн</w:t>
      </w:r>
      <w:r w:rsidR="00CE0C27" w:rsidRPr="00D33F39">
        <w:rPr>
          <w:sz w:val="22"/>
          <w:szCs w:val="22"/>
        </w:rPr>
        <w:t>ого</w:t>
      </w:r>
      <w:r w:rsidRPr="00D33F39">
        <w:rPr>
          <w:sz w:val="22"/>
          <w:szCs w:val="22"/>
        </w:rPr>
        <w:t xml:space="preserve"> участк</w:t>
      </w:r>
      <w:r w:rsidR="00CE0C27" w:rsidRPr="00D33F39">
        <w:rPr>
          <w:sz w:val="22"/>
          <w:szCs w:val="22"/>
        </w:rPr>
        <w:t>а</w:t>
      </w:r>
      <w:r w:rsidRPr="00D33F39">
        <w:rPr>
          <w:sz w:val="22"/>
          <w:szCs w:val="22"/>
        </w:rPr>
        <w:t xml:space="preserve"> определяется ежегодный размер арендной платы</w:t>
      </w:r>
    </w:p>
    <w:p w:rsidR="00A65A46" w:rsidRPr="00D33F39" w:rsidRDefault="00B811F7" w:rsidP="00A65A46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</w:t>
      </w:r>
      <w:r w:rsidR="001F6E87" w:rsidRPr="00D33F39">
        <w:rPr>
          <w:b/>
          <w:sz w:val="22"/>
          <w:szCs w:val="22"/>
        </w:rPr>
        <w:t xml:space="preserve">Предметом настоящего аукциона </w:t>
      </w:r>
      <w:r w:rsidR="001F6E87" w:rsidRPr="00D33F39">
        <w:rPr>
          <w:sz w:val="22"/>
          <w:szCs w:val="22"/>
        </w:rPr>
        <w:t xml:space="preserve">является право на заключение </w:t>
      </w:r>
      <w:r w:rsidR="00954152" w:rsidRPr="00D33F39">
        <w:rPr>
          <w:sz w:val="22"/>
          <w:szCs w:val="22"/>
        </w:rPr>
        <w:t xml:space="preserve">договора аренды земельного участка, </w:t>
      </w:r>
      <w:r w:rsidR="00A65A46" w:rsidRPr="00D33F39">
        <w:rPr>
          <w:sz w:val="22"/>
          <w:szCs w:val="22"/>
          <w:lang w:eastAsia="ar-SA"/>
        </w:rPr>
        <w:t xml:space="preserve">государственная собственность на который не разграничена, расположенный на  территории МО «поселок Прямицыно» Октябрьского района Курской области, а именно: земельный участок из категории земель - земли населенных пунктов, вид разрешенного использования: </w:t>
      </w:r>
      <w:proofErr w:type="spellStart"/>
      <w:r w:rsidR="00A65A46" w:rsidRPr="00D33F39">
        <w:rPr>
          <w:sz w:val="22"/>
          <w:szCs w:val="22"/>
          <w:lang w:eastAsia="ar-SA"/>
        </w:rPr>
        <w:t>среднеэтажная</w:t>
      </w:r>
      <w:proofErr w:type="spellEnd"/>
      <w:r w:rsidR="00A65A46" w:rsidRPr="00D33F39">
        <w:rPr>
          <w:sz w:val="22"/>
          <w:szCs w:val="22"/>
          <w:lang w:eastAsia="ar-SA"/>
        </w:rPr>
        <w:t xml:space="preserve"> жилая застройка, площадью 2500 кв.м., кадастровый номер 46:17:010123:353, местоположение</w:t>
      </w:r>
      <w:proofErr w:type="gramStart"/>
      <w:r w:rsidR="00A65A46" w:rsidRPr="00D33F39">
        <w:rPr>
          <w:sz w:val="22"/>
          <w:szCs w:val="22"/>
          <w:lang w:eastAsia="ar-SA"/>
        </w:rPr>
        <w:t>:К</w:t>
      </w:r>
      <w:proofErr w:type="gramEnd"/>
      <w:r w:rsidR="00A65A46" w:rsidRPr="00D33F39">
        <w:rPr>
          <w:sz w:val="22"/>
          <w:szCs w:val="22"/>
          <w:lang w:eastAsia="ar-SA"/>
        </w:rPr>
        <w:t xml:space="preserve">урская область, Октябрьский район, пос. Прямицыно, ул. </w:t>
      </w:r>
      <w:proofErr w:type="gramStart"/>
      <w:r w:rsidR="00A65A46" w:rsidRPr="00D33F39">
        <w:rPr>
          <w:sz w:val="22"/>
          <w:szCs w:val="22"/>
          <w:lang w:eastAsia="ar-SA"/>
        </w:rPr>
        <w:t>Мирная</w:t>
      </w:r>
      <w:proofErr w:type="gramEnd"/>
      <w:r w:rsidR="00A65A46" w:rsidRPr="00D33F39">
        <w:rPr>
          <w:sz w:val="22"/>
          <w:szCs w:val="22"/>
          <w:lang w:eastAsia="ar-SA"/>
        </w:rPr>
        <w:t>, д.21</w:t>
      </w:r>
      <w:r w:rsidR="00252AB1" w:rsidRPr="00D33F39">
        <w:rPr>
          <w:sz w:val="22"/>
          <w:szCs w:val="22"/>
          <w:lang w:eastAsia="ar-SA"/>
        </w:rPr>
        <w:t xml:space="preserve"> (далее – земельный участок).</w:t>
      </w:r>
    </w:p>
    <w:p w:rsidR="00A25244" w:rsidRPr="00D33F39" w:rsidRDefault="00A65A46" w:rsidP="00A65A46">
      <w:pPr>
        <w:shd w:val="clear" w:color="auto" w:fill="FFFFFF"/>
        <w:ind w:firstLine="709"/>
        <w:contextualSpacing/>
        <w:jc w:val="both"/>
        <w:rPr>
          <w:sz w:val="22"/>
          <w:szCs w:val="22"/>
        </w:rPr>
      </w:pPr>
      <w:r w:rsidRPr="00D33F39">
        <w:rPr>
          <w:sz w:val="22"/>
          <w:szCs w:val="22"/>
          <w:lang w:eastAsia="ar-SA"/>
        </w:rPr>
        <w:t xml:space="preserve">В кадастровой выписке о земельном участке указаны ограничения прав на земельный участок, предусмотренные статьей 56 Земельного кодекса Российской Федерации, Планируемое закрепленное охотничье угодье Октябрьский 2, зона с особыми условиями использования территорий, 46.17.2.90, Постановление Губернатора Курской области «Об утверждении схемы размещения, </w:t>
      </w:r>
      <w:r w:rsidRPr="00D33F39">
        <w:rPr>
          <w:bCs/>
          <w:sz w:val="22"/>
          <w:szCs w:val="22"/>
          <w:lang w:eastAsia="ar-SA"/>
        </w:rPr>
        <w:t>использования и охраны охотничьих угодий территории Курской области</w:t>
      </w:r>
      <w:r w:rsidRPr="00D33F39">
        <w:rPr>
          <w:sz w:val="22"/>
          <w:szCs w:val="22"/>
          <w:lang w:eastAsia="ar-SA"/>
        </w:rPr>
        <w:t>» № 361-пг от 11.09.2018 г</w:t>
      </w:r>
      <w:r w:rsidR="00A25244" w:rsidRPr="00D33F39">
        <w:rPr>
          <w:sz w:val="22"/>
          <w:szCs w:val="22"/>
        </w:rPr>
        <w:t>.</w:t>
      </w:r>
    </w:p>
    <w:p w:rsidR="00123447" w:rsidRPr="00B811F7" w:rsidRDefault="00123447" w:rsidP="00123447">
      <w:pPr>
        <w:ind w:firstLine="710"/>
        <w:jc w:val="both"/>
        <w:rPr>
          <w:color w:val="000000"/>
          <w:sz w:val="22"/>
          <w:szCs w:val="22"/>
        </w:rPr>
      </w:pPr>
      <w:r w:rsidRPr="00B811F7">
        <w:rPr>
          <w:color w:val="000000"/>
          <w:sz w:val="22"/>
          <w:szCs w:val="22"/>
        </w:rPr>
        <w:t xml:space="preserve">Имеется возможность подключения (технологического присоединения) объекта капитального строительства к сетям электроснабжения, газоснабжения и водоснабжения </w:t>
      </w:r>
      <w:r w:rsidR="00B811F7">
        <w:rPr>
          <w:color w:val="000000"/>
          <w:sz w:val="22"/>
          <w:szCs w:val="22"/>
        </w:rPr>
        <w:t>в процессе</w:t>
      </w:r>
      <w:r w:rsidRPr="00B811F7">
        <w:rPr>
          <w:color w:val="000000"/>
          <w:sz w:val="22"/>
          <w:szCs w:val="22"/>
        </w:rPr>
        <w:t xml:space="preserve"> строительства. Плата за подключение к сетям инженерно-технического обеспечения будет определена на основании утвержденных тарифов соответствующей организации на момент подключения.</w:t>
      </w:r>
    </w:p>
    <w:p w:rsidR="00F65729" w:rsidRPr="00D33F39" w:rsidRDefault="00123447" w:rsidP="00123447">
      <w:pPr>
        <w:shd w:val="clear" w:color="auto" w:fill="FFFFFF"/>
        <w:ind w:firstLine="709"/>
        <w:contextualSpacing/>
        <w:jc w:val="both"/>
        <w:rPr>
          <w:sz w:val="22"/>
          <w:szCs w:val="22"/>
          <w:lang w:eastAsia="ar-SA"/>
        </w:rPr>
      </w:pPr>
      <w:r w:rsidRPr="00B811F7">
        <w:rPr>
          <w:color w:val="000000"/>
          <w:sz w:val="22"/>
          <w:szCs w:val="22"/>
          <w:lang w:eastAsia="ar-SA"/>
        </w:rPr>
        <w:t xml:space="preserve">Максимальные допустимые параметры разрешенного строительства объектов капитального строительства устанавливаются в соответствии с Правилами землепользования и застройки </w:t>
      </w:r>
      <w:r w:rsidR="00B811F7">
        <w:rPr>
          <w:color w:val="000000"/>
          <w:sz w:val="22"/>
          <w:szCs w:val="22"/>
          <w:lang w:eastAsia="ar-SA"/>
        </w:rPr>
        <w:t xml:space="preserve">муниципального образования </w:t>
      </w:r>
      <w:r w:rsidR="008D2012" w:rsidRPr="00B811F7">
        <w:rPr>
          <w:color w:val="000000"/>
          <w:sz w:val="22"/>
          <w:szCs w:val="22"/>
          <w:lang w:eastAsia="ar-SA"/>
        </w:rPr>
        <w:t>«поселок Прямицыно» Октябрьского района Курской области</w:t>
      </w:r>
      <w:r w:rsidRPr="00B811F7">
        <w:rPr>
          <w:color w:val="000000"/>
          <w:sz w:val="22"/>
          <w:szCs w:val="22"/>
          <w:lang w:eastAsia="ar-SA"/>
        </w:rPr>
        <w:t>.</w:t>
      </w:r>
      <w:r w:rsidR="00584F78" w:rsidRPr="00B811F7">
        <w:rPr>
          <w:color w:val="000000"/>
          <w:sz w:val="22"/>
          <w:szCs w:val="22"/>
          <w:lang w:eastAsia="ar-SA"/>
        </w:rPr>
        <w:t xml:space="preserve"> Площадь застройки 313,01</w:t>
      </w:r>
      <w:r w:rsidR="00B811F7">
        <w:rPr>
          <w:color w:val="000000"/>
          <w:sz w:val="22"/>
          <w:szCs w:val="22"/>
          <w:lang w:eastAsia="ar-SA"/>
        </w:rPr>
        <w:t xml:space="preserve"> </w:t>
      </w:r>
      <w:r w:rsidR="00584F78" w:rsidRPr="00B811F7">
        <w:rPr>
          <w:color w:val="000000"/>
          <w:sz w:val="22"/>
          <w:szCs w:val="22"/>
          <w:lang w:eastAsia="ar-SA"/>
        </w:rPr>
        <w:t>кв</w:t>
      </w:r>
      <w:proofErr w:type="gramStart"/>
      <w:r w:rsidR="00584F78" w:rsidRPr="00B811F7">
        <w:rPr>
          <w:color w:val="000000"/>
          <w:sz w:val="22"/>
          <w:szCs w:val="22"/>
          <w:lang w:eastAsia="ar-SA"/>
        </w:rPr>
        <w:t>.м</w:t>
      </w:r>
      <w:proofErr w:type="gramEnd"/>
      <w:r w:rsidR="00584F78" w:rsidRPr="00B811F7">
        <w:rPr>
          <w:color w:val="000000"/>
          <w:sz w:val="22"/>
          <w:szCs w:val="22"/>
          <w:lang w:eastAsia="ar-SA"/>
        </w:rPr>
        <w:t xml:space="preserve">, </w:t>
      </w:r>
      <w:r w:rsidR="00C84791" w:rsidRPr="00B811F7">
        <w:rPr>
          <w:color w:val="000000"/>
          <w:sz w:val="22"/>
          <w:szCs w:val="22"/>
          <w:lang w:eastAsia="ar-SA"/>
        </w:rPr>
        <w:t>этажность – 2.</w:t>
      </w:r>
    </w:p>
    <w:p w:rsidR="00153733" w:rsidRPr="00D33F39" w:rsidRDefault="001F6E87" w:rsidP="00A25244">
      <w:pPr>
        <w:ind w:firstLine="709"/>
        <w:contextualSpacing/>
        <w:jc w:val="both"/>
        <w:rPr>
          <w:b/>
          <w:sz w:val="22"/>
          <w:szCs w:val="22"/>
        </w:rPr>
      </w:pPr>
      <w:r w:rsidRPr="00D33F39">
        <w:rPr>
          <w:b/>
          <w:sz w:val="22"/>
          <w:szCs w:val="22"/>
        </w:rPr>
        <w:t xml:space="preserve">Условия использования земельного участка: </w:t>
      </w:r>
    </w:p>
    <w:p w:rsidR="00153733" w:rsidRPr="00D33F39" w:rsidRDefault="001F6E87" w:rsidP="009A4E9F">
      <w:pPr>
        <w:ind w:firstLine="710"/>
        <w:jc w:val="both"/>
        <w:rPr>
          <w:sz w:val="22"/>
          <w:szCs w:val="22"/>
        </w:rPr>
      </w:pPr>
      <w:r w:rsidRPr="00D33F39">
        <w:rPr>
          <w:b/>
          <w:sz w:val="22"/>
          <w:szCs w:val="22"/>
        </w:rPr>
        <w:t>1.</w:t>
      </w:r>
      <w:r w:rsidRPr="00D33F39">
        <w:rPr>
          <w:sz w:val="22"/>
          <w:szCs w:val="22"/>
        </w:rPr>
        <w:t xml:space="preserve"> Использование земельного участка необходимо осуществлять в соответствии с видом разрешенного использования.</w:t>
      </w:r>
    </w:p>
    <w:p w:rsidR="00153733" w:rsidRPr="00D33F39" w:rsidRDefault="001F6E87" w:rsidP="009A4E9F">
      <w:pPr>
        <w:ind w:firstLine="710"/>
        <w:jc w:val="both"/>
        <w:rPr>
          <w:sz w:val="22"/>
          <w:szCs w:val="22"/>
        </w:rPr>
      </w:pPr>
      <w:r w:rsidRPr="00D33F39">
        <w:rPr>
          <w:b/>
          <w:sz w:val="22"/>
          <w:szCs w:val="22"/>
        </w:rPr>
        <w:t xml:space="preserve">2. </w:t>
      </w:r>
      <w:r w:rsidRPr="00D33F39">
        <w:rPr>
          <w:sz w:val="22"/>
          <w:szCs w:val="22"/>
        </w:rPr>
        <w:t>Изменение вида разрешенного использования земельного участка не допускается.</w:t>
      </w:r>
    </w:p>
    <w:p w:rsidR="00B811F7" w:rsidRPr="00B811F7" w:rsidRDefault="00B811F7" w:rsidP="00B811F7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</w:t>
      </w:r>
      <w:r w:rsidR="003F6516" w:rsidRPr="00D33F39">
        <w:rPr>
          <w:b/>
          <w:sz w:val="22"/>
          <w:szCs w:val="22"/>
        </w:rPr>
        <w:t xml:space="preserve">Начальная цена предмета аукциона </w:t>
      </w:r>
      <w:r w:rsidR="003F6516" w:rsidRPr="00D33F39">
        <w:rPr>
          <w:sz w:val="22"/>
          <w:szCs w:val="22"/>
        </w:rPr>
        <w:t xml:space="preserve">установлена в соответствии с п. 14 ст. 39.11 Земельного кодекса РФ </w:t>
      </w:r>
      <w:r w:rsidR="00295183" w:rsidRPr="00D33F39">
        <w:rPr>
          <w:sz w:val="22"/>
          <w:szCs w:val="22"/>
        </w:rPr>
        <w:t xml:space="preserve">в размере </w:t>
      </w:r>
      <w:r>
        <w:rPr>
          <w:sz w:val="22"/>
          <w:szCs w:val="22"/>
        </w:rPr>
        <w:t xml:space="preserve">6 </w:t>
      </w:r>
      <w:r w:rsidR="00295183" w:rsidRPr="00D33F39">
        <w:rPr>
          <w:sz w:val="22"/>
          <w:szCs w:val="22"/>
        </w:rPr>
        <w:t>% от кадастровой стоимости земельного участка, что составляет</w:t>
      </w:r>
      <w:r>
        <w:rPr>
          <w:sz w:val="22"/>
          <w:szCs w:val="22"/>
        </w:rPr>
        <w:t xml:space="preserve"> </w:t>
      </w:r>
      <w:r w:rsidRPr="00B811F7">
        <w:rPr>
          <w:sz w:val="22"/>
          <w:szCs w:val="22"/>
          <w:lang w:eastAsia="ar-SA"/>
        </w:rPr>
        <w:t>105 127 (сто пять тысяч сто двадцать семь) руб. 50 коп.</w:t>
      </w:r>
    </w:p>
    <w:p w:rsidR="003C6B73" w:rsidRPr="00B811F7" w:rsidRDefault="002A096F" w:rsidP="00807C58">
      <w:pPr>
        <w:ind w:firstLine="710"/>
        <w:jc w:val="both"/>
        <w:rPr>
          <w:sz w:val="22"/>
          <w:szCs w:val="22"/>
          <w:lang w:eastAsia="ar-SA"/>
        </w:rPr>
      </w:pPr>
      <w:r w:rsidRPr="00D33F39">
        <w:rPr>
          <w:b/>
          <w:sz w:val="22"/>
          <w:szCs w:val="22"/>
        </w:rPr>
        <w:t>Величина повышения цены предмета аукциона «шаг аукциона»</w:t>
      </w:r>
      <w:r w:rsidRPr="00D33F39">
        <w:rPr>
          <w:sz w:val="22"/>
          <w:szCs w:val="22"/>
        </w:rPr>
        <w:t xml:space="preserve"> - 3 % начальной цены предмета аукциона, что составляет:</w:t>
      </w:r>
      <w:r w:rsidR="00B811F7">
        <w:rPr>
          <w:sz w:val="22"/>
          <w:szCs w:val="22"/>
        </w:rPr>
        <w:t xml:space="preserve"> </w:t>
      </w:r>
      <w:r w:rsidR="00B811F7" w:rsidRPr="00B811F7">
        <w:rPr>
          <w:color w:val="000000"/>
          <w:sz w:val="22"/>
          <w:szCs w:val="22"/>
        </w:rPr>
        <w:t>3153 (три тысячи сто пятьдесят три) руб. 83 коп</w:t>
      </w:r>
      <w:proofErr w:type="gramStart"/>
      <w:r w:rsidR="00B811F7" w:rsidRPr="00B811F7">
        <w:rPr>
          <w:color w:val="000000"/>
          <w:sz w:val="22"/>
          <w:szCs w:val="22"/>
        </w:rPr>
        <w:t>.</w:t>
      </w:r>
      <w:r w:rsidR="003C6B73" w:rsidRPr="00B811F7">
        <w:rPr>
          <w:sz w:val="22"/>
          <w:szCs w:val="22"/>
          <w:lang w:eastAsia="ar-SA"/>
        </w:rPr>
        <w:t>;</w:t>
      </w:r>
      <w:proofErr w:type="gramEnd"/>
    </w:p>
    <w:p w:rsidR="00B811F7" w:rsidRPr="00B811F7" w:rsidRDefault="001F6E87" w:rsidP="00B811F7">
      <w:pPr>
        <w:pStyle w:val="ae"/>
        <w:spacing w:before="0" w:beforeAutospacing="0" w:after="0"/>
        <w:ind w:firstLine="567"/>
        <w:contextualSpacing/>
        <w:jc w:val="both"/>
        <w:rPr>
          <w:sz w:val="22"/>
          <w:szCs w:val="22"/>
        </w:rPr>
      </w:pPr>
      <w:r w:rsidRPr="00D33F39">
        <w:rPr>
          <w:b/>
          <w:sz w:val="22"/>
          <w:szCs w:val="22"/>
        </w:rPr>
        <w:lastRenderedPageBreak/>
        <w:t xml:space="preserve">Задаток </w:t>
      </w:r>
      <w:r w:rsidRPr="00D33F39">
        <w:rPr>
          <w:sz w:val="22"/>
          <w:szCs w:val="22"/>
        </w:rPr>
        <w:t xml:space="preserve">устанавливается в размере </w:t>
      </w:r>
      <w:r w:rsidR="003C6B73" w:rsidRPr="00D33F39">
        <w:rPr>
          <w:sz w:val="22"/>
          <w:szCs w:val="22"/>
        </w:rPr>
        <w:t>3</w:t>
      </w:r>
      <w:r w:rsidRPr="00D33F39">
        <w:rPr>
          <w:sz w:val="22"/>
          <w:szCs w:val="22"/>
        </w:rPr>
        <w:t>0 % от начальной цены предмета аукциона, что составляет:</w:t>
      </w:r>
      <w:r w:rsidR="00B811F7">
        <w:rPr>
          <w:sz w:val="22"/>
          <w:szCs w:val="22"/>
        </w:rPr>
        <w:t xml:space="preserve"> </w:t>
      </w:r>
      <w:r w:rsidR="00B811F7" w:rsidRPr="00B811F7">
        <w:rPr>
          <w:sz w:val="22"/>
          <w:szCs w:val="22"/>
        </w:rPr>
        <w:t>31538 (тридцать одна тысяча пятьсот тридцать восемь) руб. 25 коп.</w:t>
      </w:r>
    </w:p>
    <w:p w:rsidR="00153733" w:rsidRPr="00D33F39" w:rsidRDefault="001F6E87" w:rsidP="004941CB">
      <w:pPr>
        <w:ind w:firstLine="709"/>
        <w:jc w:val="both"/>
        <w:rPr>
          <w:sz w:val="22"/>
          <w:szCs w:val="22"/>
        </w:rPr>
      </w:pPr>
      <w:r w:rsidRPr="00D33F39">
        <w:rPr>
          <w:b/>
          <w:sz w:val="22"/>
          <w:szCs w:val="22"/>
        </w:rPr>
        <w:t>Срок аренды земельного участка</w:t>
      </w:r>
      <w:r w:rsidR="003B68CC" w:rsidRPr="00D33F39">
        <w:rPr>
          <w:b/>
          <w:sz w:val="22"/>
          <w:szCs w:val="22"/>
        </w:rPr>
        <w:t>:</w:t>
      </w:r>
      <w:r w:rsidR="003B68CC" w:rsidRPr="00D33F39">
        <w:rPr>
          <w:sz w:val="22"/>
          <w:szCs w:val="22"/>
        </w:rPr>
        <w:t xml:space="preserve"> - </w:t>
      </w:r>
      <w:r w:rsidR="008D79C2" w:rsidRPr="00D33F39">
        <w:rPr>
          <w:sz w:val="22"/>
          <w:szCs w:val="22"/>
        </w:rPr>
        <w:t>1 год 6 месяцев</w:t>
      </w:r>
      <w:r w:rsidR="003B68CC" w:rsidRPr="00D33F39">
        <w:rPr>
          <w:sz w:val="22"/>
          <w:szCs w:val="22"/>
        </w:rPr>
        <w:t xml:space="preserve"> с мом</w:t>
      </w:r>
      <w:r w:rsidR="00807C58" w:rsidRPr="00D33F39">
        <w:rPr>
          <w:sz w:val="22"/>
          <w:szCs w:val="22"/>
        </w:rPr>
        <w:t>ента заключения договора аренды</w:t>
      </w:r>
      <w:r w:rsidR="003B68CC" w:rsidRPr="00D33F39">
        <w:rPr>
          <w:sz w:val="22"/>
          <w:szCs w:val="22"/>
        </w:rPr>
        <w:t>.</w:t>
      </w:r>
    </w:p>
    <w:p w:rsidR="00153733" w:rsidRPr="00D33F39" w:rsidRDefault="001F6E87" w:rsidP="004941CB">
      <w:pPr>
        <w:ind w:firstLine="709"/>
        <w:jc w:val="both"/>
        <w:rPr>
          <w:b/>
          <w:sz w:val="22"/>
          <w:szCs w:val="22"/>
        </w:rPr>
      </w:pPr>
      <w:r w:rsidRPr="00D33F39">
        <w:rPr>
          <w:b/>
          <w:sz w:val="22"/>
          <w:szCs w:val="22"/>
        </w:rPr>
        <w:t>Порядок внесения задатка:</w:t>
      </w:r>
    </w:p>
    <w:p w:rsidR="00B543CC" w:rsidRPr="003A5B80" w:rsidRDefault="00516E4F" w:rsidP="00B543CC">
      <w:pPr>
        <w:shd w:val="clear" w:color="auto" w:fill="FFFFFF"/>
        <w:suppressAutoHyphens/>
        <w:ind w:firstLine="709"/>
        <w:jc w:val="both"/>
        <w:rPr>
          <w:rFonts w:cs="Arial"/>
          <w:bCs/>
          <w:kern w:val="1"/>
          <w:sz w:val="22"/>
          <w:szCs w:val="22"/>
        </w:rPr>
      </w:pPr>
      <w:r w:rsidRPr="003A5B80">
        <w:rPr>
          <w:rFonts w:cs="Arial"/>
          <w:kern w:val="1"/>
          <w:sz w:val="22"/>
          <w:szCs w:val="22"/>
        </w:rPr>
        <w:t xml:space="preserve">Задаток вносится до подачи заявки путем перечисления на расчетный счет </w:t>
      </w:r>
      <w:r w:rsidR="00EB5363" w:rsidRPr="003A5B80">
        <w:rPr>
          <w:rFonts w:cs="Arial"/>
          <w:kern w:val="1"/>
          <w:sz w:val="22"/>
          <w:szCs w:val="22"/>
        </w:rPr>
        <w:t>уполномоченного органа по распоряжению земельным участком</w:t>
      </w:r>
      <w:r w:rsidRPr="003A5B80">
        <w:rPr>
          <w:rFonts w:cs="Arial"/>
          <w:kern w:val="1"/>
          <w:sz w:val="22"/>
          <w:szCs w:val="22"/>
        </w:rPr>
        <w:t xml:space="preserve">: </w:t>
      </w:r>
      <w:r w:rsidR="00B543CC" w:rsidRPr="00C159E1">
        <w:rPr>
          <w:rFonts w:cs="Arial"/>
          <w:bCs/>
          <w:kern w:val="1"/>
          <w:sz w:val="22"/>
          <w:szCs w:val="22"/>
        </w:rPr>
        <w:t xml:space="preserve">ИНН </w:t>
      </w:r>
      <w:r w:rsidR="00B543CC" w:rsidRPr="00C159E1">
        <w:rPr>
          <w:rFonts w:cs="Arial"/>
          <w:bCs/>
          <w:iCs/>
          <w:kern w:val="1"/>
          <w:sz w:val="22"/>
          <w:szCs w:val="22"/>
        </w:rPr>
        <w:t>4617001192</w:t>
      </w:r>
      <w:r w:rsidR="00B543CC" w:rsidRPr="00C159E1">
        <w:rPr>
          <w:rFonts w:cs="Arial"/>
          <w:bCs/>
          <w:kern w:val="1"/>
          <w:sz w:val="22"/>
          <w:szCs w:val="22"/>
        </w:rPr>
        <w:t xml:space="preserve">, КПП </w:t>
      </w:r>
      <w:r w:rsidR="00B543CC" w:rsidRPr="00C159E1">
        <w:rPr>
          <w:rFonts w:cs="Arial"/>
          <w:bCs/>
          <w:iCs/>
          <w:kern w:val="1"/>
          <w:sz w:val="22"/>
          <w:szCs w:val="22"/>
        </w:rPr>
        <w:t>461701001, Управление федерального казначейства по Курской области (Администрация поселка Прямицыно Октябрьского района Курской области)</w:t>
      </w:r>
      <w:proofErr w:type="gramStart"/>
      <w:r w:rsidR="00B543CC" w:rsidRPr="00C159E1">
        <w:rPr>
          <w:rFonts w:cs="Arial"/>
          <w:bCs/>
          <w:iCs/>
          <w:kern w:val="1"/>
          <w:sz w:val="22"/>
          <w:szCs w:val="22"/>
        </w:rPr>
        <w:t>,л</w:t>
      </w:r>
      <w:proofErr w:type="gramEnd"/>
      <w:r w:rsidR="00B543CC" w:rsidRPr="00C159E1">
        <w:rPr>
          <w:rFonts w:cs="Arial"/>
          <w:bCs/>
          <w:iCs/>
          <w:kern w:val="1"/>
          <w:sz w:val="22"/>
          <w:szCs w:val="22"/>
        </w:rPr>
        <w:t>/</w:t>
      </w:r>
      <w:proofErr w:type="spellStart"/>
      <w:r w:rsidR="00B543CC" w:rsidRPr="00C159E1">
        <w:rPr>
          <w:rFonts w:cs="Arial"/>
          <w:bCs/>
          <w:iCs/>
          <w:kern w:val="1"/>
          <w:sz w:val="22"/>
          <w:szCs w:val="22"/>
        </w:rPr>
        <w:t>с:№</w:t>
      </w:r>
      <w:proofErr w:type="spellEnd"/>
      <w:r w:rsidR="00B543CC" w:rsidRPr="00C159E1">
        <w:rPr>
          <w:rFonts w:cs="Arial"/>
          <w:bCs/>
          <w:iCs/>
          <w:kern w:val="1"/>
          <w:sz w:val="22"/>
          <w:szCs w:val="22"/>
        </w:rPr>
        <w:t xml:space="preserve"> 05443017580, </w:t>
      </w:r>
      <w:proofErr w:type="spellStart"/>
      <w:r w:rsidR="00B543CC" w:rsidRPr="00C159E1">
        <w:rPr>
          <w:rFonts w:cs="Arial"/>
          <w:bCs/>
          <w:kern w:val="1"/>
          <w:sz w:val="22"/>
          <w:szCs w:val="22"/>
        </w:rPr>
        <w:t>р</w:t>
      </w:r>
      <w:proofErr w:type="spellEnd"/>
      <w:r w:rsidR="00B543CC" w:rsidRPr="00C159E1">
        <w:rPr>
          <w:rFonts w:cs="Arial"/>
          <w:bCs/>
          <w:kern w:val="1"/>
          <w:sz w:val="22"/>
          <w:szCs w:val="22"/>
        </w:rPr>
        <w:t xml:space="preserve">/с </w:t>
      </w:r>
      <w:r w:rsidR="00B543CC" w:rsidRPr="00C159E1">
        <w:rPr>
          <w:rFonts w:cs="Arial"/>
          <w:bCs/>
          <w:iCs/>
          <w:kern w:val="1"/>
          <w:sz w:val="22"/>
          <w:szCs w:val="22"/>
        </w:rPr>
        <w:t>40302810138073000128</w:t>
      </w:r>
      <w:r w:rsidR="00B543CC" w:rsidRPr="00C159E1">
        <w:rPr>
          <w:rFonts w:cs="Arial"/>
          <w:bCs/>
          <w:kern w:val="1"/>
          <w:sz w:val="22"/>
          <w:szCs w:val="22"/>
        </w:rPr>
        <w:t xml:space="preserve">в Отделении Курск г. Курск, </w:t>
      </w:r>
      <w:r w:rsidR="00B543CC" w:rsidRPr="00C159E1">
        <w:rPr>
          <w:rFonts w:cs="Arial"/>
          <w:bCs/>
          <w:iCs/>
          <w:kern w:val="1"/>
          <w:sz w:val="22"/>
          <w:szCs w:val="22"/>
        </w:rPr>
        <w:t>БИК: 043807001</w:t>
      </w:r>
      <w:r w:rsidR="00B543CC" w:rsidRPr="00C159E1">
        <w:rPr>
          <w:rFonts w:cs="Arial"/>
          <w:bCs/>
          <w:kern w:val="1"/>
          <w:sz w:val="22"/>
          <w:szCs w:val="22"/>
        </w:rPr>
        <w:t>,</w:t>
      </w:r>
    </w:p>
    <w:p w:rsidR="00153733" w:rsidRPr="003A5B80" w:rsidRDefault="00516E4F" w:rsidP="002F2BE4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 w:rsidRPr="003A5B80">
        <w:rPr>
          <w:rFonts w:cs="Arial"/>
          <w:kern w:val="1"/>
          <w:sz w:val="22"/>
          <w:szCs w:val="22"/>
        </w:rPr>
        <w:t xml:space="preserve">назначение платежа – оплата за участие в аукционе на право заключения договора аренды земельного участка с кадастровым </w:t>
      </w:r>
      <w:r w:rsidR="00E02093" w:rsidRPr="003A5B80">
        <w:rPr>
          <w:rFonts w:cs="Arial"/>
          <w:kern w:val="1"/>
          <w:sz w:val="22"/>
          <w:szCs w:val="22"/>
        </w:rPr>
        <w:t>номером</w:t>
      </w:r>
      <w:r w:rsidR="00B543CC">
        <w:rPr>
          <w:rFonts w:cs="Arial"/>
          <w:kern w:val="1"/>
          <w:sz w:val="22"/>
          <w:szCs w:val="22"/>
        </w:rPr>
        <w:t xml:space="preserve"> 46:17:010123:</w:t>
      </w:r>
      <w:r w:rsidR="00627DBF">
        <w:rPr>
          <w:rFonts w:cs="Arial"/>
          <w:kern w:val="1"/>
          <w:sz w:val="22"/>
          <w:szCs w:val="22"/>
        </w:rPr>
        <w:t xml:space="preserve">353 </w:t>
      </w:r>
      <w:r w:rsidRPr="003A5B80">
        <w:rPr>
          <w:rFonts w:cs="Arial"/>
          <w:kern w:val="1"/>
          <w:sz w:val="22"/>
          <w:szCs w:val="22"/>
        </w:rPr>
        <w:t>(задаток).</w:t>
      </w:r>
    </w:p>
    <w:p w:rsidR="00D26090" w:rsidRPr="003A5B80" w:rsidRDefault="001F6E87" w:rsidP="0016685A">
      <w:pPr>
        <w:shd w:val="clear" w:color="auto" w:fill="FFFFFF"/>
        <w:tabs>
          <w:tab w:val="left" w:pos="6509"/>
        </w:tabs>
        <w:ind w:firstLine="709"/>
        <w:jc w:val="both"/>
        <w:rPr>
          <w:spacing w:val="-12"/>
          <w:sz w:val="22"/>
          <w:szCs w:val="22"/>
          <w:lang w:eastAsia="ar-SA"/>
        </w:rPr>
      </w:pPr>
      <w:r w:rsidRPr="003A5B80">
        <w:rPr>
          <w:b/>
          <w:sz w:val="22"/>
          <w:szCs w:val="22"/>
        </w:rPr>
        <w:t>Дата и время осмотра земельных участков</w:t>
      </w:r>
      <w:r w:rsidRPr="003A5B80">
        <w:rPr>
          <w:sz w:val="22"/>
          <w:szCs w:val="22"/>
        </w:rPr>
        <w:t xml:space="preserve"> – </w:t>
      </w:r>
      <w:r w:rsidRPr="003A5B80">
        <w:rPr>
          <w:b/>
          <w:sz w:val="22"/>
          <w:szCs w:val="22"/>
        </w:rPr>
        <w:t>с «</w:t>
      </w:r>
      <w:r w:rsidR="002F5D92" w:rsidRPr="003A5B80">
        <w:rPr>
          <w:b/>
          <w:sz w:val="22"/>
          <w:szCs w:val="22"/>
        </w:rPr>
        <w:t>28</w:t>
      </w:r>
      <w:r w:rsidRPr="003A5B80">
        <w:rPr>
          <w:b/>
          <w:sz w:val="22"/>
          <w:szCs w:val="22"/>
        </w:rPr>
        <w:t xml:space="preserve">» </w:t>
      </w:r>
      <w:r w:rsidR="002F5D92" w:rsidRPr="003A5B80">
        <w:rPr>
          <w:b/>
          <w:sz w:val="22"/>
          <w:szCs w:val="22"/>
        </w:rPr>
        <w:t>октября</w:t>
      </w:r>
      <w:r w:rsidRPr="003A5B80">
        <w:rPr>
          <w:b/>
          <w:sz w:val="22"/>
          <w:szCs w:val="22"/>
        </w:rPr>
        <w:t xml:space="preserve"> 201</w:t>
      </w:r>
      <w:r w:rsidR="00AF23D3" w:rsidRPr="003A5B80">
        <w:rPr>
          <w:b/>
          <w:sz w:val="22"/>
          <w:szCs w:val="22"/>
        </w:rPr>
        <w:t>9</w:t>
      </w:r>
      <w:r w:rsidRPr="003A5B80">
        <w:rPr>
          <w:b/>
          <w:sz w:val="22"/>
          <w:szCs w:val="22"/>
        </w:rPr>
        <w:t>г. по «</w:t>
      </w:r>
      <w:r w:rsidR="002F5D92" w:rsidRPr="003A5B80">
        <w:rPr>
          <w:b/>
          <w:sz w:val="22"/>
          <w:szCs w:val="22"/>
        </w:rPr>
        <w:t>22</w:t>
      </w:r>
      <w:r w:rsidRPr="003A5B80">
        <w:rPr>
          <w:b/>
          <w:sz w:val="22"/>
          <w:szCs w:val="22"/>
        </w:rPr>
        <w:t xml:space="preserve">» </w:t>
      </w:r>
      <w:r w:rsidR="002F5D92" w:rsidRPr="003A5B80">
        <w:rPr>
          <w:b/>
          <w:sz w:val="22"/>
          <w:szCs w:val="22"/>
        </w:rPr>
        <w:t>ноября</w:t>
      </w:r>
      <w:r w:rsidRPr="003A5B80">
        <w:rPr>
          <w:b/>
          <w:sz w:val="22"/>
          <w:szCs w:val="22"/>
        </w:rPr>
        <w:t xml:space="preserve"> 201</w:t>
      </w:r>
      <w:r w:rsidR="00971844" w:rsidRPr="003A5B80">
        <w:rPr>
          <w:b/>
          <w:sz w:val="22"/>
          <w:szCs w:val="22"/>
        </w:rPr>
        <w:t>9</w:t>
      </w:r>
      <w:r w:rsidRPr="003A5B80">
        <w:rPr>
          <w:b/>
          <w:sz w:val="22"/>
          <w:szCs w:val="22"/>
        </w:rPr>
        <w:t>г. с 10 час. 00 мин.</w:t>
      </w:r>
      <w:r w:rsidRPr="003A5B80">
        <w:rPr>
          <w:sz w:val="22"/>
          <w:szCs w:val="22"/>
        </w:rPr>
        <w:t xml:space="preserve"> до </w:t>
      </w:r>
      <w:r w:rsidR="00D26090" w:rsidRPr="003A5B80">
        <w:rPr>
          <w:b/>
          <w:sz w:val="22"/>
          <w:szCs w:val="22"/>
        </w:rPr>
        <w:t>16</w:t>
      </w:r>
      <w:r w:rsidRPr="003A5B80">
        <w:rPr>
          <w:b/>
          <w:sz w:val="22"/>
          <w:szCs w:val="22"/>
        </w:rPr>
        <w:t xml:space="preserve"> час. 00 мин.</w:t>
      </w:r>
      <w:r w:rsidRPr="003A5B80">
        <w:rPr>
          <w:sz w:val="22"/>
          <w:szCs w:val="22"/>
        </w:rPr>
        <w:t xml:space="preserve"> в рабочие дни с понедельника по пятницу по предварительной договоренности, контактное лицо – </w:t>
      </w:r>
      <w:r w:rsidR="00443FFC" w:rsidRPr="003A5B80">
        <w:rPr>
          <w:bCs/>
          <w:sz w:val="22"/>
          <w:szCs w:val="22"/>
          <w:lang w:eastAsia="ar-SA"/>
        </w:rPr>
        <w:t>Стародубцева Ольга Николаевна</w:t>
      </w:r>
      <w:r w:rsidR="00D26090" w:rsidRPr="003A5B80">
        <w:rPr>
          <w:sz w:val="22"/>
          <w:szCs w:val="22"/>
          <w:lang w:eastAsia="ar-SA"/>
        </w:rPr>
        <w:t xml:space="preserve">, тел. </w:t>
      </w:r>
      <w:r w:rsidR="00AA299E" w:rsidRPr="003A5B80">
        <w:rPr>
          <w:sz w:val="22"/>
          <w:szCs w:val="22"/>
          <w:lang w:eastAsia="ar-SA"/>
        </w:rPr>
        <w:t>8(47142)2-14-13</w:t>
      </w:r>
      <w:r w:rsidR="00D26090" w:rsidRPr="003A5B80">
        <w:rPr>
          <w:sz w:val="22"/>
          <w:szCs w:val="22"/>
          <w:lang w:eastAsia="ar-SA"/>
        </w:rPr>
        <w:t>.</w:t>
      </w:r>
    </w:p>
    <w:p w:rsidR="00153733" w:rsidRPr="003A5B80" w:rsidRDefault="001F6E87" w:rsidP="0016685A">
      <w:pPr>
        <w:ind w:firstLine="709"/>
        <w:jc w:val="both"/>
        <w:rPr>
          <w:sz w:val="22"/>
          <w:szCs w:val="22"/>
        </w:rPr>
      </w:pPr>
      <w:r w:rsidRPr="003A5B80">
        <w:rPr>
          <w:sz w:val="22"/>
          <w:szCs w:val="22"/>
        </w:rPr>
        <w:t xml:space="preserve">Документом, подтверждающим поступление задатка на счет </w:t>
      </w:r>
      <w:r w:rsidR="004713B1" w:rsidRPr="003A5B80">
        <w:rPr>
          <w:sz w:val="22"/>
          <w:szCs w:val="22"/>
        </w:rPr>
        <w:t>о</w:t>
      </w:r>
      <w:r w:rsidR="00FE1EFE" w:rsidRPr="003A5B80">
        <w:rPr>
          <w:rFonts w:cs="Arial"/>
          <w:kern w:val="1"/>
          <w:sz w:val="22"/>
          <w:szCs w:val="22"/>
        </w:rPr>
        <w:t xml:space="preserve">рганизатора </w:t>
      </w:r>
      <w:r w:rsidR="00EB3102" w:rsidRPr="003A5B80">
        <w:rPr>
          <w:rFonts w:cs="Arial"/>
          <w:kern w:val="1"/>
          <w:sz w:val="22"/>
          <w:szCs w:val="22"/>
        </w:rPr>
        <w:t>аукциона</w:t>
      </w:r>
      <w:r w:rsidRPr="003A5B80">
        <w:rPr>
          <w:sz w:val="22"/>
          <w:szCs w:val="22"/>
        </w:rPr>
        <w:t xml:space="preserve">, является выписка со счета </w:t>
      </w:r>
      <w:r w:rsidR="005D79F7" w:rsidRPr="003A5B80">
        <w:rPr>
          <w:sz w:val="22"/>
          <w:szCs w:val="22"/>
        </w:rPr>
        <w:t>о</w:t>
      </w:r>
      <w:r w:rsidR="00FE1EFE" w:rsidRPr="003A5B80">
        <w:rPr>
          <w:rFonts w:cs="Arial"/>
          <w:kern w:val="1"/>
          <w:sz w:val="22"/>
          <w:szCs w:val="22"/>
        </w:rPr>
        <w:t>рганиза</w:t>
      </w:r>
      <w:r w:rsidR="00EB3102" w:rsidRPr="003A5B80">
        <w:rPr>
          <w:rFonts w:cs="Arial"/>
          <w:kern w:val="1"/>
          <w:sz w:val="22"/>
          <w:szCs w:val="22"/>
        </w:rPr>
        <w:t>тора аукциона</w:t>
      </w:r>
      <w:r w:rsidRPr="003A5B80">
        <w:rPr>
          <w:sz w:val="22"/>
          <w:szCs w:val="22"/>
        </w:rPr>
        <w:t>.</w:t>
      </w:r>
    </w:p>
    <w:p w:rsidR="00153733" w:rsidRPr="003A5B80" w:rsidRDefault="001F6E87" w:rsidP="0016685A">
      <w:pPr>
        <w:ind w:firstLine="709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Исполнение обязанности по внесению задатка третьими лицами не допускается.</w:t>
      </w:r>
    </w:p>
    <w:p w:rsidR="00153733" w:rsidRPr="003A5B80" w:rsidRDefault="001F6E87" w:rsidP="0016685A">
      <w:pPr>
        <w:ind w:firstLine="709"/>
        <w:jc w:val="both"/>
        <w:rPr>
          <w:b/>
          <w:sz w:val="22"/>
          <w:szCs w:val="22"/>
        </w:rPr>
      </w:pPr>
      <w:r w:rsidRPr="003A5B80">
        <w:rPr>
          <w:b/>
          <w:sz w:val="22"/>
          <w:szCs w:val="22"/>
        </w:rPr>
        <w:t>Порядок приема заявок на участие в аукционе, адрес места её приема, дата и время начала и окончания приема заявок на участие в аукционе:</w:t>
      </w:r>
    </w:p>
    <w:p w:rsidR="00153733" w:rsidRPr="003A5B80" w:rsidRDefault="001F6E87" w:rsidP="0016685A">
      <w:pPr>
        <w:ind w:firstLine="709"/>
        <w:jc w:val="both"/>
        <w:rPr>
          <w:b/>
          <w:sz w:val="22"/>
          <w:szCs w:val="22"/>
        </w:rPr>
      </w:pPr>
      <w:r w:rsidRPr="003A5B80">
        <w:rPr>
          <w:b/>
          <w:sz w:val="22"/>
          <w:szCs w:val="22"/>
        </w:rPr>
        <w:t>Для участия в аукционе претендентами представляются следующие документы: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1) заявка на участие в аукционе по установленной форме согласно извещению о проведен</w:t>
      </w:r>
      <w:proofErr w:type="gramStart"/>
      <w:r w:rsidRPr="003A5B80">
        <w:rPr>
          <w:sz w:val="22"/>
          <w:szCs w:val="22"/>
        </w:rPr>
        <w:t>ии ау</w:t>
      </w:r>
      <w:proofErr w:type="gramEnd"/>
      <w:r w:rsidRPr="003A5B80">
        <w:rPr>
          <w:sz w:val="22"/>
          <w:szCs w:val="22"/>
        </w:rPr>
        <w:t xml:space="preserve">кциона, размещенному на официальном сайте РФ торгов: </w:t>
      </w:r>
      <w:hyperlink r:id="rId5">
        <w:r w:rsidRPr="003A5B80">
          <w:rPr>
            <w:color w:val="0000FF"/>
            <w:sz w:val="22"/>
            <w:szCs w:val="22"/>
            <w:u w:val="single"/>
          </w:rPr>
          <w:t>www.torgi.gov.ru</w:t>
        </w:r>
      </w:hyperlink>
      <w:r w:rsidRPr="003A5B80">
        <w:rPr>
          <w:sz w:val="22"/>
          <w:szCs w:val="22"/>
        </w:rPr>
        <w:t>, с указанием банковских реквизитов счета для возврата задатка;</w:t>
      </w:r>
    </w:p>
    <w:p w:rsidR="004713B1" w:rsidRPr="003A5B80" w:rsidRDefault="004713B1" w:rsidP="004713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2)  копии документов, удостоверяющих личность заявителя (для граждан);</w:t>
      </w:r>
    </w:p>
    <w:p w:rsidR="004713B1" w:rsidRPr="003A5B80" w:rsidRDefault="004713B1" w:rsidP="004713B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53733" w:rsidRPr="003A5B80" w:rsidRDefault="004713B1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4</w:t>
      </w:r>
      <w:r w:rsidR="001F6E87" w:rsidRPr="003A5B80">
        <w:rPr>
          <w:sz w:val="22"/>
          <w:szCs w:val="22"/>
        </w:rPr>
        <w:t>) документы, подтверждающие внесение задатка.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5) надлежащим образом оформленная доверенность на лицо, имеющее право действовать от имени заявителя, если заявка подается представителем заявителя.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Все вышеуказанные документы должны быть составлены на русском языке, или содержать надлежащим образом заверенный перевод на русском языке.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 xml:space="preserve">Форму заявки на участие в аукционе, а также проект договора аренды земельного участка можно получить в сети «Интернет» на официальном сайте торговwww.torgi.gov.ru., а так же  </w:t>
      </w:r>
      <w:r w:rsidR="00A22F14" w:rsidRPr="003A5B80">
        <w:rPr>
          <w:sz w:val="22"/>
          <w:szCs w:val="22"/>
        </w:rPr>
        <w:t xml:space="preserve">– </w:t>
      </w:r>
      <w:r w:rsidR="002C7472" w:rsidRPr="003A5B80">
        <w:rPr>
          <w:sz w:val="22"/>
          <w:szCs w:val="22"/>
        </w:rPr>
        <w:t xml:space="preserve">с «28» октября 2019 г. по «22» ноября 2019 г </w:t>
      </w:r>
      <w:r w:rsidRPr="003A5B80">
        <w:rPr>
          <w:sz w:val="22"/>
          <w:szCs w:val="22"/>
        </w:rPr>
        <w:t>включительно в рабочие дни с 08-30 час</w:t>
      </w:r>
      <w:proofErr w:type="gramStart"/>
      <w:r w:rsidRPr="003A5B80">
        <w:rPr>
          <w:sz w:val="22"/>
          <w:szCs w:val="22"/>
        </w:rPr>
        <w:t>.д</w:t>
      </w:r>
      <w:proofErr w:type="gramEnd"/>
      <w:r w:rsidRPr="003A5B80">
        <w:rPr>
          <w:sz w:val="22"/>
          <w:szCs w:val="22"/>
        </w:rPr>
        <w:t>о 17-00 час. (</w:t>
      </w:r>
      <w:r w:rsidRPr="003A5B80">
        <w:rPr>
          <w:b/>
          <w:sz w:val="22"/>
          <w:szCs w:val="22"/>
        </w:rPr>
        <w:t xml:space="preserve">перерыв </w:t>
      </w:r>
      <w:r w:rsidRPr="003A5B80">
        <w:rPr>
          <w:sz w:val="22"/>
          <w:szCs w:val="22"/>
        </w:rPr>
        <w:t xml:space="preserve">с 12-30 час. до 13-00 час.) в ОБУ «Фонд имущества Курской области» по адресу: 305007, г. Курск, ул. </w:t>
      </w:r>
      <w:proofErr w:type="spellStart"/>
      <w:r w:rsidRPr="003A5B80">
        <w:rPr>
          <w:sz w:val="22"/>
          <w:szCs w:val="22"/>
        </w:rPr>
        <w:t>Моковская</w:t>
      </w:r>
      <w:proofErr w:type="spellEnd"/>
      <w:r w:rsidRPr="003A5B80">
        <w:rPr>
          <w:sz w:val="22"/>
          <w:szCs w:val="22"/>
        </w:rPr>
        <w:t xml:space="preserve">, 2-г, 4 этаж, </w:t>
      </w:r>
      <w:proofErr w:type="spellStart"/>
      <w:r w:rsidRPr="003A5B80">
        <w:rPr>
          <w:sz w:val="22"/>
          <w:szCs w:val="22"/>
        </w:rPr>
        <w:t>каб</w:t>
      </w:r>
      <w:proofErr w:type="spellEnd"/>
      <w:r w:rsidRPr="003A5B80">
        <w:rPr>
          <w:sz w:val="22"/>
          <w:szCs w:val="22"/>
        </w:rPr>
        <w:t>. 409, тел. 8 (4712) 3</w:t>
      </w:r>
      <w:r w:rsidR="00A22F14" w:rsidRPr="003A5B80">
        <w:rPr>
          <w:sz w:val="22"/>
          <w:szCs w:val="22"/>
        </w:rPr>
        <w:t>5</w:t>
      </w:r>
      <w:r w:rsidRPr="003A5B80">
        <w:rPr>
          <w:sz w:val="22"/>
          <w:szCs w:val="22"/>
        </w:rPr>
        <w:t>-</w:t>
      </w:r>
      <w:r w:rsidR="00A22F14" w:rsidRPr="003A5B80">
        <w:rPr>
          <w:sz w:val="22"/>
          <w:szCs w:val="22"/>
        </w:rPr>
        <w:t>2</w:t>
      </w:r>
      <w:r w:rsidRPr="003A5B80">
        <w:rPr>
          <w:sz w:val="22"/>
          <w:szCs w:val="22"/>
        </w:rPr>
        <w:t>6-</w:t>
      </w:r>
      <w:r w:rsidR="00A22F14" w:rsidRPr="003A5B80">
        <w:rPr>
          <w:sz w:val="22"/>
          <w:szCs w:val="22"/>
        </w:rPr>
        <w:t>41</w:t>
      </w:r>
      <w:r w:rsidRPr="003A5B80">
        <w:rPr>
          <w:sz w:val="22"/>
          <w:szCs w:val="22"/>
        </w:rPr>
        <w:t xml:space="preserve">, </w:t>
      </w:r>
      <w:proofErr w:type="spellStart"/>
      <w:r w:rsidRPr="003A5B80">
        <w:rPr>
          <w:sz w:val="22"/>
          <w:szCs w:val="22"/>
        </w:rPr>
        <w:t>e-mail</w:t>
      </w:r>
      <w:proofErr w:type="spellEnd"/>
      <w:r w:rsidRPr="003A5B80">
        <w:rPr>
          <w:sz w:val="22"/>
          <w:szCs w:val="22"/>
        </w:rPr>
        <w:t xml:space="preserve">: </w:t>
      </w:r>
      <w:hyperlink r:id="rId6">
        <w:r w:rsidRPr="003A5B80">
          <w:rPr>
            <w:color w:val="0000FF"/>
            <w:sz w:val="22"/>
            <w:szCs w:val="22"/>
            <w:u w:val="single"/>
          </w:rPr>
          <w:t>fiko46@bk.ru</w:t>
        </w:r>
      </w:hyperlink>
      <w:r w:rsidRPr="003A5B80">
        <w:rPr>
          <w:sz w:val="22"/>
          <w:szCs w:val="22"/>
        </w:rPr>
        <w:t xml:space="preserve">. 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Заявитель вправе подать только одну заявку на участие в аукционе.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b/>
          <w:sz w:val="22"/>
          <w:szCs w:val="22"/>
        </w:rPr>
        <w:t>Заявки на участие в аукционе принимаются по месту проведения аукциона (</w:t>
      </w:r>
      <w:proofErr w:type="spellStart"/>
      <w:r w:rsidRPr="003A5B80">
        <w:rPr>
          <w:b/>
          <w:sz w:val="22"/>
          <w:szCs w:val="22"/>
        </w:rPr>
        <w:t>каб</w:t>
      </w:r>
      <w:proofErr w:type="spellEnd"/>
      <w:r w:rsidRPr="003A5B80">
        <w:rPr>
          <w:b/>
          <w:sz w:val="22"/>
          <w:szCs w:val="22"/>
        </w:rPr>
        <w:t xml:space="preserve">. 409) </w:t>
      </w:r>
      <w:r w:rsidRPr="003A5B80">
        <w:rPr>
          <w:sz w:val="22"/>
          <w:szCs w:val="22"/>
        </w:rPr>
        <w:t>–</w:t>
      </w:r>
      <w:r w:rsidR="002C7472" w:rsidRPr="003A5B80">
        <w:rPr>
          <w:sz w:val="22"/>
          <w:szCs w:val="22"/>
        </w:rPr>
        <w:t>с «28» октября 2019 г. по «22» ноября 2019 г</w:t>
      </w:r>
      <w:proofErr w:type="gramStart"/>
      <w:r w:rsidR="00E02093" w:rsidRPr="003A5B80">
        <w:rPr>
          <w:sz w:val="22"/>
          <w:szCs w:val="22"/>
        </w:rPr>
        <w:t>.</w:t>
      </w:r>
      <w:r w:rsidRPr="003A5B80">
        <w:rPr>
          <w:sz w:val="22"/>
          <w:szCs w:val="22"/>
        </w:rPr>
        <w:t>в</w:t>
      </w:r>
      <w:proofErr w:type="gramEnd"/>
      <w:r w:rsidRPr="003A5B80">
        <w:rPr>
          <w:sz w:val="22"/>
          <w:szCs w:val="22"/>
        </w:rPr>
        <w:t>ключительно с 08-30 час.до 17-00 час. (за исключением выходных дней), перерыв с 12-30 час. до 13-00 час.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</w:t>
      </w:r>
      <w:r w:rsidR="00E02093" w:rsidRPr="003A5B80">
        <w:rPr>
          <w:sz w:val="22"/>
          <w:szCs w:val="22"/>
        </w:rPr>
        <w:t>мив об этом в письменной форме.</w:t>
      </w:r>
    </w:p>
    <w:p w:rsidR="00153733" w:rsidRPr="003A5B80" w:rsidRDefault="001F6E87" w:rsidP="009A4E9F">
      <w:pPr>
        <w:ind w:firstLine="710"/>
        <w:jc w:val="both"/>
        <w:rPr>
          <w:b/>
          <w:sz w:val="22"/>
          <w:szCs w:val="22"/>
        </w:rPr>
      </w:pPr>
      <w:r w:rsidRPr="003A5B80">
        <w:rPr>
          <w:b/>
          <w:sz w:val="22"/>
          <w:szCs w:val="22"/>
        </w:rPr>
        <w:t>Порядок определения участников аукциона:</w:t>
      </w:r>
    </w:p>
    <w:p w:rsidR="00153733" w:rsidRPr="003A5B80" w:rsidRDefault="001F6E87" w:rsidP="009A4E9F">
      <w:pPr>
        <w:ind w:firstLine="710"/>
        <w:jc w:val="both"/>
        <w:rPr>
          <w:b/>
          <w:sz w:val="22"/>
          <w:szCs w:val="22"/>
        </w:rPr>
      </w:pPr>
      <w:r w:rsidRPr="003A5B80">
        <w:rPr>
          <w:b/>
          <w:sz w:val="22"/>
          <w:szCs w:val="22"/>
        </w:rPr>
        <w:t xml:space="preserve">Рассмотрение заявок на участие в аукционе и определение участников аукциона состоится по месту проведения </w:t>
      </w:r>
      <w:r w:rsidR="005D79F7" w:rsidRPr="003A5B80">
        <w:rPr>
          <w:b/>
          <w:sz w:val="22"/>
          <w:szCs w:val="22"/>
        </w:rPr>
        <w:t>аукциона</w:t>
      </w:r>
      <w:r w:rsidRPr="003A5B80">
        <w:rPr>
          <w:b/>
          <w:sz w:val="22"/>
          <w:szCs w:val="22"/>
        </w:rPr>
        <w:t xml:space="preserve"> «</w:t>
      </w:r>
      <w:r w:rsidR="00AC2397" w:rsidRPr="003A5B80">
        <w:rPr>
          <w:b/>
          <w:sz w:val="22"/>
          <w:szCs w:val="22"/>
        </w:rPr>
        <w:t>27</w:t>
      </w:r>
      <w:r w:rsidRPr="003A5B80">
        <w:rPr>
          <w:b/>
          <w:sz w:val="22"/>
          <w:szCs w:val="22"/>
        </w:rPr>
        <w:t xml:space="preserve">» </w:t>
      </w:r>
      <w:r w:rsidR="00AC2397" w:rsidRPr="003A5B80">
        <w:rPr>
          <w:b/>
          <w:sz w:val="22"/>
          <w:szCs w:val="22"/>
        </w:rPr>
        <w:t>ноября</w:t>
      </w:r>
      <w:r w:rsidRPr="003A5B80">
        <w:rPr>
          <w:b/>
          <w:sz w:val="22"/>
          <w:szCs w:val="22"/>
        </w:rPr>
        <w:t xml:space="preserve"> 201</w:t>
      </w:r>
      <w:r w:rsidR="006767C3" w:rsidRPr="003A5B80">
        <w:rPr>
          <w:b/>
          <w:sz w:val="22"/>
          <w:szCs w:val="22"/>
        </w:rPr>
        <w:t>9</w:t>
      </w:r>
      <w:r w:rsidRPr="003A5B80">
        <w:rPr>
          <w:b/>
          <w:sz w:val="22"/>
          <w:szCs w:val="22"/>
        </w:rPr>
        <w:t xml:space="preserve"> г. в </w:t>
      </w:r>
      <w:r w:rsidR="006767C3" w:rsidRPr="003A5B80">
        <w:rPr>
          <w:b/>
          <w:sz w:val="22"/>
          <w:szCs w:val="22"/>
        </w:rPr>
        <w:t>1</w:t>
      </w:r>
      <w:r w:rsidR="00A04829" w:rsidRPr="003A5B80">
        <w:rPr>
          <w:b/>
          <w:sz w:val="22"/>
          <w:szCs w:val="22"/>
        </w:rPr>
        <w:t>1</w:t>
      </w:r>
      <w:r w:rsidRPr="003A5B80">
        <w:rPr>
          <w:b/>
          <w:sz w:val="22"/>
          <w:szCs w:val="22"/>
        </w:rPr>
        <w:t xml:space="preserve"> час. 00 мин. 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 xml:space="preserve">Заявителям, признанным участниками аукциона, и заявителям, не допущенным к участию в аукционе, </w:t>
      </w:r>
      <w:r w:rsidR="005D79F7" w:rsidRPr="003A5B80">
        <w:rPr>
          <w:sz w:val="22"/>
          <w:szCs w:val="22"/>
        </w:rPr>
        <w:t>организатор аукциона</w:t>
      </w:r>
      <w:r w:rsidRPr="003A5B80">
        <w:rPr>
          <w:sz w:val="22"/>
          <w:szCs w:val="22"/>
        </w:rPr>
        <w:t xml:space="preserve"> направляет уведомления о принятых в отношении них решениях не позднее дня, следующего после дня подписания протокола.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proofErr w:type="gramStart"/>
      <w:r w:rsidRPr="003A5B80">
        <w:rPr>
          <w:sz w:val="22"/>
          <w:szCs w:val="22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</w:r>
      <w:r w:rsidRPr="003A5B80">
        <w:rPr>
          <w:sz w:val="22"/>
          <w:szCs w:val="22"/>
        </w:rPr>
        <w:lastRenderedPageBreak/>
        <w:t>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 xml:space="preserve">Регистрация участников аукциона проводится в день и в месте проведения аукциона (в помещении ОБУ «Фонд имущества Курской области» по адресу: 305007, г. Курск, ул. </w:t>
      </w:r>
      <w:proofErr w:type="spellStart"/>
      <w:r w:rsidRPr="003A5B80">
        <w:rPr>
          <w:sz w:val="22"/>
          <w:szCs w:val="22"/>
        </w:rPr>
        <w:t>Моковская</w:t>
      </w:r>
      <w:proofErr w:type="spellEnd"/>
      <w:r w:rsidRPr="003A5B80">
        <w:rPr>
          <w:sz w:val="22"/>
          <w:szCs w:val="22"/>
        </w:rPr>
        <w:t xml:space="preserve">, 2-г, </w:t>
      </w:r>
      <w:proofErr w:type="spellStart"/>
      <w:r w:rsidRPr="003A5B80">
        <w:rPr>
          <w:sz w:val="22"/>
          <w:szCs w:val="22"/>
        </w:rPr>
        <w:t>каб</w:t>
      </w:r>
      <w:proofErr w:type="spellEnd"/>
      <w:r w:rsidRPr="003A5B80">
        <w:rPr>
          <w:sz w:val="22"/>
          <w:szCs w:val="22"/>
        </w:rPr>
        <w:t>. 40</w:t>
      </w:r>
      <w:r w:rsidR="001176A0" w:rsidRPr="003A5B80">
        <w:rPr>
          <w:sz w:val="22"/>
          <w:szCs w:val="22"/>
        </w:rPr>
        <w:t>7</w:t>
      </w:r>
      <w:r w:rsidRPr="003A5B80">
        <w:rPr>
          <w:sz w:val="22"/>
          <w:szCs w:val="22"/>
        </w:rPr>
        <w:t xml:space="preserve">.) с </w:t>
      </w:r>
      <w:r w:rsidR="005B645E" w:rsidRPr="003A5B80">
        <w:rPr>
          <w:sz w:val="22"/>
          <w:szCs w:val="22"/>
        </w:rPr>
        <w:t>10</w:t>
      </w:r>
      <w:r w:rsidRPr="003A5B80">
        <w:rPr>
          <w:sz w:val="22"/>
          <w:szCs w:val="22"/>
        </w:rPr>
        <w:t>-</w:t>
      </w:r>
      <w:r w:rsidR="00AE4BFC" w:rsidRPr="003A5B80">
        <w:rPr>
          <w:sz w:val="22"/>
          <w:szCs w:val="22"/>
        </w:rPr>
        <w:t>30</w:t>
      </w:r>
      <w:r w:rsidRPr="003A5B80">
        <w:rPr>
          <w:sz w:val="22"/>
          <w:szCs w:val="22"/>
        </w:rPr>
        <w:t xml:space="preserve"> час</w:t>
      </w:r>
      <w:proofErr w:type="gramStart"/>
      <w:r w:rsidRPr="003A5B80">
        <w:rPr>
          <w:sz w:val="22"/>
          <w:szCs w:val="22"/>
        </w:rPr>
        <w:t>.д</w:t>
      </w:r>
      <w:proofErr w:type="gramEnd"/>
      <w:r w:rsidRPr="003A5B80">
        <w:rPr>
          <w:sz w:val="22"/>
          <w:szCs w:val="22"/>
        </w:rPr>
        <w:t xml:space="preserve">о </w:t>
      </w:r>
      <w:r w:rsidR="00AE4BFC" w:rsidRPr="003A5B80">
        <w:rPr>
          <w:sz w:val="22"/>
          <w:szCs w:val="22"/>
        </w:rPr>
        <w:t>1</w:t>
      </w:r>
      <w:r w:rsidR="005B645E" w:rsidRPr="003A5B80">
        <w:rPr>
          <w:sz w:val="22"/>
          <w:szCs w:val="22"/>
        </w:rPr>
        <w:t>1</w:t>
      </w:r>
      <w:r w:rsidRPr="003A5B80">
        <w:rPr>
          <w:sz w:val="22"/>
          <w:szCs w:val="22"/>
        </w:rPr>
        <w:t>-00 час.</w:t>
      </w:r>
    </w:p>
    <w:p w:rsidR="00153733" w:rsidRPr="003A5B80" w:rsidRDefault="001F6E87" w:rsidP="009A4E9F">
      <w:pPr>
        <w:ind w:firstLine="710"/>
        <w:jc w:val="both"/>
        <w:rPr>
          <w:b/>
          <w:sz w:val="22"/>
          <w:szCs w:val="22"/>
        </w:rPr>
      </w:pPr>
      <w:r w:rsidRPr="003A5B80">
        <w:rPr>
          <w:b/>
          <w:sz w:val="22"/>
          <w:szCs w:val="22"/>
        </w:rPr>
        <w:t>Порядок подведения итогов аукциона: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Подведение итогов аукциона состоится в день и в месте проведения аукциона.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 xml:space="preserve">Выигравшим аукцион признается участник аукциона, предложивший наибольший размер </w:t>
      </w:r>
      <w:r w:rsidR="005D79F7" w:rsidRPr="003A5B80">
        <w:rPr>
          <w:sz w:val="22"/>
          <w:szCs w:val="22"/>
        </w:rPr>
        <w:t>ежегодной арендной платы за земельный участок</w:t>
      </w:r>
      <w:r w:rsidRPr="003A5B80">
        <w:rPr>
          <w:sz w:val="22"/>
          <w:szCs w:val="22"/>
        </w:rPr>
        <w:t xml:space="preserve">. 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 xml:space="preserve">Лицо, выигравшее аукцион и </w:t>
      </w:r>
      <w:r w:rsidR="005D79F7" w:rsidRPr="003A5B80">
        <w:rPr>
          <w:sz w:val="22"/>
          <w:szCs w:val="22"/>
        </w:rPr>
        <w:t>организатор аукциона</w:t>
      </w:r>
      <w:r w:rsidRPr="003A5B80">
        <w:rPr>
          <w:sz w:val="22"/>
          <w:szCs w:val="22"/>
        </w:rPr>
        <w:t xml:space="preserve"> подписывают в день проведения и в месте проведения аукциона протокол о результатах аукциона.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A5B80">
        <w:rPr>
          <w:sz w:val="22"/>
          <w:szCs w:val="22"/>
        </w:rPr>
        <w:t>ии ау</w:t>
      </w:r>
      <w:proofErr w:type="gramEnd"/>
      <w:r w:rsidRPr="003A5B80">
        <w:rPr>
          <w:sz w:val="22"/>
          <w:szCs w:val="22"/>
        </w:rPr>
        <w:t xml:space="preserve">кциона условиям аукциона, Администрация </w:t>
      </w:r>
      <w:r w:rsidR="00691382" w:rsidRPr="003A5B80">
        <w:rPr>
          <w:bCs/>
          <w:sz w:val="22"/>
          <w:szCs w:val="22"/>
        </w:rPr>
        <w:t>поселка Прямицыно Октябрьского района</w:t>
      </w:r>
      <w:r w:rsidR="00CF320F" w:rsidRPr="003A5B80">
        <w:rPr>
          <w:sz w:val="22"/>
          <w:szCs w:val="22"/>
        </w:rPr>
        <w:t xml:space="preserve">Курской области </w:t>
      </w:r>
      <w:r w:rsidRPr="003A5B80">
        <w:rPr>
          <w:sz w:val="22"/>
          <w:szCs w:val="22"/>
        </w:rPr>
        <w:t>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Протокол о результатах аукциона размещается на официальном сайте Российской Федерации в информационно-телекоммуникационной сети "Интернет" www.torgi.gov.ru в течение одного рабочего дня со дня подписания протокола о результатах аукциона.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 xml:space="preserve">В десятидневный срок со дня составления протокола о результатах аукциона </w:t>
      </w:r>
      <w:r w:rsidR="005D79F7" w:rsidRPr="003A5B80">
        <w:rPr>
          <w:sz w:val="22"/>
          <w:szCs w:val="22"/>
        </w:rPr>
        <w:t xml:space="preserve">Администрация </w:t>
      </w:r>
      <w:r w:rsidR="00691382" w:rsidRPr="003A5B80">
        <w:rPr>
          <w:bCs/>
          <w:sz w:val="22"/>
          <w:szCs w:val="22"/>
        </w:rPr>
        <w:t>поселка Прямицыно Октябрьского района</w:t>
      </w:r>
      <w:r w:rsidR="005D79F7" w:rsidRPr="003A5B80">
        <w:rPr>
          <w:sz w:val="22"/>
          <w:szCs w:val="22"/>
        </w:rPr>
        <w:t>Курской области</w:t>
      </w:r>
      <w:r w:rsidRPr="003A5B80">
        <w:rPr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</w:r>
      <w:proofErr w:type="gramStart"/>
      <w:r w:rsidRPr="003A5B80">
        <w:rPr>
          <w:sz w:val="22"/>
          <w:szCs w:val="22"/>
        </w:rPr>
        <w:t>При этом размер арендной платы по договору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 Российской Федерации в информационно-телекоммуникационной сети "Интернет" </w:t>
      </w:r>
      <w:hyperlink r:id="rId7">
        <w:r w:rsidRPr="003A5B80">
          <w:rPr>
            <w:color w:val="0000FF"/>
            <w:sz w:val="22"/>
            <w:szCs w:val="22"/>
            <w:u w:val="single"/>
          </w:rPr>
          <w:t>www.torgi.gov.ru</w:t>
        </w:r>
      </w:hyperlink>
      <w:r w:rsidRPr="003A5B80">
        <w:rPr>
          <w:sz w:val="22"/>
          <w:szCs w:val="22"/>
        </w:rPr>
        <w:t>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proofErr w:type="gramStart"/>
      <w:r w:rsidRPr="003A5B80">
        <w:rPr>
          <w:sz w:val="22"/>
          <w:szCs w:val="22"/>
        </w:rPr>
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</w:r>
      <w:proofErr w:type="gramEnd"/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Решение об отказе в проведен</w:t>
      </w:r>
      <w:proofErr w:type="gramStart"/>
      <w:r w:rsidRPr="003A5B80">
        <w:rPr>
          <w:sz w:val="22"/>
          <w:szCs w:val="22"/>
        </w:rPr>
        <w:t>ии ау</w:t>
      </w:r>
      <w:proofErr w:type="gramEnd"/>
      <w:r w:rsidRPr="003A5B80">
        <w:rPr>
          <w:sz w:val="22"/>
          <w:szCs w:val="22"/>
        </w:rPr>
        <w:t>кциона может быть принято в случае выявления обстоятельств, предусмотренных пунктом 8 статьи 39.11 Земельного кодекса Российской Федерации.</w:t>
      </w:r>
    </w:p>
    <w:p w:rsidR="00153733" w:rsidRPr="003A5B80" w:rsidRDefault="001F6E87" w:rsidP="009A4E9F">
      <w:pPr>
        <w:ind w:firstLine="710"/>
        <w:jc w:val="both"/>
        <w:rPr>
          <w:b/>
          <w:sz w:val="22"/>
          <w:szCs w:val="22"/>
        </w:rPr>
      </w:pPr>
      <w:r w:rsidRPr="003A5B80">
        <w:rPr>
          <w:b/>
          <w:sz w:val="22"/>
          <w:szCs w:val="22"/>
        </w:rPr>
        <w:t xml:space="preserve">Порядок возврата задатков: </w:t>
      </w:r>
    </w:p>
    <w:p w:rsidR="00153733" w:rsidRPr="003A5B80" w:rsidRDefault="00161804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 xml:space="preserve">Уполномоченный орган по распоряжению земельным участком </w:t>
      </w:r>
      <w:r w:rsidR="001F6E87" w:rsidRPr="003A5B80">
        <w:rPr>
          <w:sz w:val="22"/>
          <w:szCs w:val="22"/>
        </w:rPr>
        <w:t>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53733" w:rsidRPr="003A5B80" w:rsidRDefault="001F6E87" w:rsidP="009A4E9F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Участникам аукциона, которые не выиграли аукцион, внесенный задаток возвращается в течение трех рабочих дней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153733" w:rsidRPr="003A5B80" w:rsidRDefault="001F6E87" w:rsidP="0047165B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 xml:space="preserve">Внесенный победителем аукциона задаток засчитывается в счет арендной платы за пользование земельным участком. Задаток, внесенный лицом, не заключившим договор аренды земельного участка вследствие уклонения от заключения указанного договора, </w:t>
      </w:r>
      <w:r w:rsidRPr="003A5B80">
        <w:rPr>
          <w:b/>
          <w:sz w:val="22"/>
          <w:szCs w:val="22"/>
        </w:rPr>
        <w:t>не возвращается.</w:t>
      </w:r>
    </w:p>
    <w:p w:rsidR="00153733" w:rsidRPr="003A5B80" w:rsidRDefault="00E212D3" w:rsidP="0047165B">
      <w:pPr>
        <w:autoSpaceDE w:val="0"/>
        <w:autoSpaceDN w:val="0"/>
        <w:adjustRightInd w:val="0"/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  <w:r w:rsidR="00161804" w:rsidRPr="003A5B80">
        <w:rPr>
          <w:sz w:val="22"/>
          <w:szCs w:val="22"/>
        </w:rPr>
        <w:t xml:space="preserve">Уполномоченный орган по распоряжению земельным участком </w:t>
      </w:r>
      <w:r w:rsidR="001F6E87" w:rsidRPr="003A5B80">
        <w:rPr>
          <w:sz w:val="22"/>
          <w:szCs w:val="22"/>
        </w:rPr>
        <w:t>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53733" w:rsidRPr="003A5B80" w:rsidRDefault="001F6E87" w:rsidP="0047165B">
      <w:pPr>
        <w:ind w:firstLine="710"/>
        <w:jc w:val="both"/>
        <w:rPr>
          <w:sz w:val="22"/>
          <w:szCs w:val="22"/>
        </w:rPr>
      </w:pPr>
      <w:r w:rsidRPr="003A5B80">
        <w:rPr>
          <w:sz w:val="22"/>
          <w:szCs w:val="22"/>
        </w:rPr>
        <w:t>В случае отказа от проведения аукциона внесенные участниками задатки возвращаются в течение трех дней со дня принятия решения об отказе проведения аукциона, путем перечисления суммы задатка на счет заявителя по реквизитам, указанным в заявке на участие в аукционе.</w:t>
      </w:r>
    </w:p>
    <w:p w:rsidR="00D13313" w:rsidRPr="003A5B80" w:rsidRDefault="001F6E87" w:rsidP="0047165B">
      <w:pPr>
        <w:ind w:firstLine="710"/>
        <w:jc w:val="both"/>
        <w:rPr>
          <w:sz w:val="22"/>
          <w:szCs w:val="22"/>
        </w:rPr>
      </w:pPr>
      <w:r w:rsidRPr="003A5B80">
        <w:rPr>
          <w:b/>
          <w:sz w:val="22"/>
          <w:szCs w:val="22"/>
        </w:rPr>
        <w:lastRenderedPageBreak/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  <w:r w:rsidR="00D13313" w:rsidRPr="003A5B80">
        <w:rPr>
          <w:sz w:val="22"/>
          <w:szCs w:val="22"/>
        </w:rPr>
        <w:br w:type="page"/>
      </w:r>
    </w:p>
    <w:p w:rsidR="00153733" w:rsidRDefault="00153733">
      <w:pPr>
        <w:jc w:val="right"/>
        <w:rPr>
          <w:sz w:val="24"/>
        </w:rPr>
      </w:pPr>
    </w:p>
    <w:p w:rsidR="00153733" w:rsidRDefault="001F6E87">
      <w:pPr>
        <w:jc w:val="right"/>
        <w:rPr>
          <w:sz w:val="24"/>
        </w:rPr>
      </w:pPr>
      <w:r>
        <w:rPr>
          <w:sz w:val="24"/>
        </w:rPr>
        <w:t>Приложение 1</w:t>
      </w:r>
    </w:p>
    <w:p w:rsidR="00153733" w:rsidRDefault="001F6E87">
      <w:pPr>
        <w:ind w:firstLine="527"/>
        <w:jc w:val="right"/>
        <w:rPr>
          <w:sz w:val="24"/>
        </w:rPr>
      </w:pPr>
      <w:r>
        <w:rPr>
          <w:sz w:val="24"/>
        </w:rPr>
        <w:t>к документации об аукционе</w:t>
      </w:r>
    </w:p>
    <w:p w:rsidR="00F313D0" w:rsidRDefault="00F313D0">
      <w:pPr>
        <w:ind w:firstLine="527"/>
        <w:jc w:val="right"/>
        <w:rPr>
          <w:sz w:val="24"/>
        </w:rPr>
      </w:pPr>
    </w:p>
    <w:tbl>
      <w:tblPr>
        <w:tblW w:w="0" w:type="auto"/>
        <w:tblInd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</w:tblGrid>
      <w:tr w:rsidR="00153733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3733" w:rsidRDefault="001F6E87">
            <w:pPr>
              <w:pStyle w:val="ConsPlusNonformat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Директору ОБУ                                                                                                    «Фонд имущества                                                                                                                  Курской области»</w:t>
            </w:r>
          </w:p>
          <w:p w:rsidR="00B46AB5" w:rsidRDefault="00B46AB5">
            <w:pPr>
              <w:pStyle w:val="ConsPlusNonformat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Сапуновой Л.И.</w:t>
            </w:r>
          </w:p>
          <w:p w:rsidR="00153733" w:rsidRDefault="00153733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153733" w:rsidRDefault="001F6E87">
      <w:pPr>
        <w:pStyle w:val="ConsTitle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:rsidR="00153733" w:rsidRDefault="001F6E87">
      <w:pPr>
        <w:pStyle w:val="ConsTitle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УЧАСТИЕ В АУКЦИОНЕ</w:t>
      </w:r>
    </w:p>
    <w:p w:rsidR="00153733" w:rsidRDefault="00153733">
      <w:pPr>
        <w:pStyle w:val="ConsTitle"/>
        <w:ind w:right="0"/>
        <w:jc w:val="center"/>
        <w:rPr>
          <w:rFonts w:ascii="Times New Roman" w:hAnsi="Times New Roman"/>
          <w:sz w:val="24"/>
        </w:rPr>
      </w:pPr>
    </w:p>
    <w:p w:rsidR="00153733" w:rsidRDefault="001F6E87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Курск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20</w:t>
      </w:r>
      <w:r w:rsidR="00F313D0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г.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лице ___________________________________________________________________________, </w:t>
      </w:r>
    </w:p>
    <w:p w:rsidR="00153733" w:rsidRDefault="001F6E87">
      <w:pPr>
        <w:pStyle w:val="ConsNonformat"/>
        <w:ind w:left="2124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(Ф.И.О., должность (для юридического лица))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основании _________________________________________________________,</w:t>
      </w:r>
    </w:p>
    <w:p w:rsidR="00153733" w:rsidRDefault="00153733">
      <w:pPr>
        <w:pStyle w:val="ConsNonformat"/>
        <w:ind w:right="0"/>
        <w:jc w:val="both"/>
        <w:rPr>
          <w:rFonts w:ascii="Times New Roman" w:hAnsi="Times New Roman"/>
          <w:b/>
          <w:sz w:val="14"/>
        </w:rPr>
      </w:pPr>
    </w:p>
    <w:p w:rsidR="00C06F35" w:rsidRPr="00C06F35" w:rsidRDefault="001F6E87" w:rsidP="00C06F35">
      <w:pPr>
        <w:jc w:val="both"/>
        <w:rPr>
          <w:sz w:val="24"/>
        </w:rPr>
      </w:pPr>
      <w:proofErr w:type="gramStart"/>
      <w:r>
        <w:rPr>
          <w:sz w:val="24"/>
        </w:rPr>
        <w:t xml:space="preserve">принимая решение об участии в аукционе на право заключения </w:t>
      </w:r>
      <w:r w:rsidR="00840FED" w:rsidRPr="00840FED">
        <w:rPr>
          <w:sz w:val="24"/>
        </w:rPr>
        <w:t xml:space="preserve">договора аренды земельного участка, </w:t>
      </w:r>
      <w:r w:rsidR="00C06F35" w:rsidRPr="00C06F35">
        <w:rPr>
          <w:sz w:val="24"/>
        </w:rPr>
        <w:t xml:space="preserve">государственная собственность на который не разграничена, расположенный на  территории МО «поселок Прямицыно» Октябрьского района Курской области, а именно: земельный участок из категории земель - земли населенных пунктов, вид разрешенного использования: </w:t>
      </w:r>
      <w:proofErr w:type="spellStart"/>
      <w:r w:rsidR="00C06F35" w:rsidRPr="00C06F35">
        <w:rPr>
          <w:sz w:val="24"/>
        </w:rPr>
        <w:t>среднеэтажная</w:t>
      </w:r>
      <w:proofErr w:type="spellEnd"/>
      <w:r w:rsidR="00C06F35" w:rsidRPr="00C06F35">
        <w:rPr>
          <w:sz w:val="24"/>
        </w:rPr>
        <w:t xml:space="preserve"> жилая застройка, площадью 2500 кв.м., кадастровый номер 46:17:010123:353, местоположение:</w:t>
      </w:r>
      <w:proofErr w:type="gramEnd"/>
      <w:r w:rsidR="00C06F35" w:rsidRPr="00C06F35">
        <w:rPr>
          <w:sz w:val="24"/>
        </w:rPr>
        <w:t xml:space="preserve"> Курская область, Октябрьский район, пос. Прямицыно, ул. Мирная, д.21. </w:t>
      </w:r>
    </w:p>
    <w:p w:rsidR="00153733" w:rsidRDefault="00C06F35" w:rsidP="00C06F35">
      <w:pPr>
        <w:jc w:val="both"/>
        <w:rPr>
          <w:sz w:val="24"/>
        </w:rPr>
      </w:pPr>
      <w:proofErr w:type="gramStart"/>
      <w:r w:rsidRPr="00C06F35">
        <w:rPr>
          <w:sz w:val="24"/>
        </w:rPr>
        <w:t xml:space="preserve">В кадастровой выписке о земельном участке указаны ограничения прав на земельный участок, предусмотренные статьей 56 Земельного кодекса Российской Федерации, Планируемое закрепленное охотничье угодье Октябрьский 2, зона с особыми условиями использования территорий, 46.17.2.90, Постановление Губернатора Курской области «Об утверждении схемы размещения, </w:t>
      </w:r>
      <w:r w:rsidRPr="00C06F35">
        <w:rPr>
          <w:bCs/>
          <w:sz w:val="24"/>
        </w:rPr>
        <w:t>использования и охраны охотничьих угодий территории Курской области</w:t>
      </w:r>
      <w:r w:rsidRPr="00C06F35">
        <w:rPr>
          <w:sz w:val="24"/>
        </w:rPr>
        <w:t>» № 361-пг от 11.09.2018 г</w:t>
      </w:r>
      <w:r w:rsidR="00EF6137">
        <w:rPr>
          <w:sz w:val="24"/>
          <w:szCs w:val="24"/>
        </w:rPr>
        <w:t>.</w:t>
      </w:r>
      <w:proofErr w:type="gramEnd"/>
    </w:p>
    <w:p w:rsidR="00153733" w:rsidRDefault="00153733">
      <w:pPr>
        <w:jc w:val="both"/>
        <w:rPr>
          <w:sz w:val="24"/>
        </w:rPr>
      </w:pP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ОБЯЗУЮСЬ: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gramStart"/>
      <w:r>
        <w:rPr>
          <w:rFonts w:ascii="Times New Roman" w:hAnsi="Times New Roman"/>
          <w:sz w:val="24"/>
        </w:rPr>
        <w:t>Соблюдать условия аукциона, содержащиеся в информационном сообщении о проведении аукциона, опубликованном в газете «___________» № _________ от «___» __________20</w:t>
      </w:r>
      <w:r w:rsidR="00F313D0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г., и (или) в извещении №______________________ от «___» _______________20</w:t>
      </w:r>
      <w:r w:rsidR="00F313D0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г., а также в документации об аукционе, которые размещены в сети «Интернет» на официальном сайте торгов www.torgi.gov.ru» и на официальном сайте </w:t>
      </w:r>
      <w:r w:rsidR="00EF6137" w:rsidRPr="00EF6137">
        <w:rPr>
          <w:rFonts w:ascii="Times New Roman" w:hAnsi="Times New Roman"/>
          <w:sz w:val="24"/>
          <w:szCs w:val="24"/>
        </w:rPr>
        <w:t xml:space="preserve">МО </w:t>
      </w:r>
      <w:r w:rsidR="00FB3B4D" w:rsidRPr="00FB3B4D">
        <w:rPr>
          <w:rFonts w:ascii="Times New Roman" w:hAnsi="Times New Roman"/>
          <w:sz w:val="24"/>
          <w:szCs w:val="24"/>
        </w:rPr>
        <w:t>«поселок Прямицыно» Октябрьского района Курской области</w:t>
      </w:r>
      <w:r w:rsidRPr="00EF613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 также порядок проведения аукциона, установленный действующим</w:t>
      </w:r>
      <w:proofErr w:type="gramEnd"/>
      <w:r>
        <w:rPr>
          <w:rFonts w:ascii="Times New Roman" w:hAnsi="Times New Roman"/>
          <w:sz w:val="24"/>
        </w:rPr>
        <w:t xml:space="preserve"> законодательством.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 сведениями, изложенными в извещении о проведении аукциона, </w:t>
      </w: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 xml:space="preserve"> и согласен.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:rsidR="00153733" w:rsidRDefault="001F6E87">
      <w:r>
        <w:t>__________________________________________________________________</w:t>
      </w:r>
    </w:p>
    <w:p w:rsidR="00153733" w:rsidRDefault="001F6E87">
      <w:r>
        <w:t>__________________________________________________________________</w:t>
      </w:r>
    </w:p>
    <w:p w:rsidR="00F47FEB" w:rsidRDefault="00F47FEB">
      <w:pPr>
        <w:pStyle w:val="ConsNonformat"/>
        <w:ind w:right="0"/>
        <w:jc w:val="both"/>
        <w:rPr>
          <w:rFonts w:ascii="Times New Roman" w:hAnsi="Times New Roman"/>
          <w:sz w:val="24"/>
        </w:rPr>
      </w:pP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Телефон претендента _________________________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 претендента________________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претендента (его полномочного представителя) ________________________________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М.П.  </w:t>
      </w:r>
      <w:r>
        <w:rPr>
          <w:rFonts w:ascii="Times New Roman" w:hAnsi="Times New Roman"/>
          <w:sz w:val="24"/>
        </w:rPr>
        <w:t>«___» ______________20__г.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принята организатором аукциона:</w:t>
      </w:r>
    </w:p>
    <w:p w:rsidR="00153733" w:rsidRDefault="00153733">
      <w:pPr>
        <w:pStyle w:val="ConsNonformat"/>
        <w:ind w:right="0"/>
        <w:jc w:val="both"/>
        <w:rPr>
          <w:rFonts w:ascii="Times New Roman" w:hAnsi="Times New Roman"/>
          <w:sz w:val="24"/>
        </w:rPr>
      </w:pP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____час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____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ин. «___» ________ 20____ г. за № ___________</w:t>
      </w:r>
    </w:p>
    <w:p w:rsidR="00153733" w:rsidRDefault="00153733">
      <w:pPr>
        <w:pStyle w:val="ConsNonformat"/>
        <w:ind w:right="0"/>
        <w:jc w:val="both"/>
        <w:rPr>
          <w:rFonts w:ascii="Times New Roman" w:hAnsi="Times New Roman"/>
          <w:sz w:val="10"/>
        </w:rPr>
      </w:pP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уполномоченного лица организатора аукциона ________________/_______________/</w:t>
      </w:r>
    </w:p>
    <w:p w:rsidR="00153733" w:rsidRDefault="00153733">
      <w:pPr>
        <w:jc w:val="right"/>
        <w:rPr>
          <w:sz w:val="24"/>
        </w:rPr>
      </w:pPr>
    </w:p>
    <w:p w:rsidR="00212147" w:rsidRDefault="00212147">
      <w:pPr>
        <w:rPr>
          <w:sz w:val="24"/>
        </w:rPr>
      </w:pPr>
      <w:r>
        <w:rPr>
          <w:sz w:val="24"/>
        </w:rPr>
        <w:br w:type="page"/>
      </w:r>
    </w:p>
    <w:p w:rsidR="00153733" w:rsidRDefault="00153733">
      <w:pPr>
        <w:jc w:val="right"/>
        <w:rPr>
          <w:sz w:val="24"/>
        </w:rPr>
      </w:pPr>
    </w:p>
    <w:p w:rsidR="00B13D5C" w:rsidRDefault="00B13D5C">
      <w:pPr>
        <w:jc w:val="right"/>
        <w:rPr>
          <w:sz w:val="24"/>
        </w:rPr>
      </w:pPr>
    </w:p>
    <w:p w:rsidR="00153733" w:rsidRDefault="001F6E87">
      <w:pPr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910887">
        <w:rPr>
          <w:sz w:val="24"/>
        </w:rPr>
        <w:t>2</w:t>
      </w:r>
    </w:p>
    <w:p w:rsidR="00153733" w:rsidRDefault="001F6E87">
      <w:pPr>
        <w:ind w:firstLine="527"/>
        <w:jc w:val="right"/>
        <w:rPr>
          <w:sz w:val="24"/>
        </w:rPr>
      </w:pPr>
      <w:r>
        <w:rPr>
          <w:sz w:val="24"/>
        </w:rPr>
        <w:t>к документации об аукционе</w:t>
      </w: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ED7817" w:rsidRDefault="00ED7817" w:rsidP="00ED7817">
      <w:pPr>
        <w:ind w:firstLine="567"/>
        <w:jc w:val="both"/>
        <w:rPr>
          <w:sz w:val="24"/>
        </w:rPr>
      </w:pPr>
    </w:p>
    <w:p w:rsidR="00ED7817" w:rsidRDefault="00ED7817" w:rsidP="00ED7817">
      <w:pPr>
        <w:jc w:val="center"/>
        <w:rPr>
          <w:b/>
          <w:sz w:val="24"/>
        </w:rPr>
      </w:pPr>
      <w:r>
        <w:rPr>
          <w:b/>
          <w:sz w:val="24"/>
        </w:rPr>
        <w:t>Инструкция по заполнению заявки на участие в аукционе</w:t>
      </w:r>
    </w:p>
    <w:p w:rsidR="00ED7817" w:rsidRDefault="00ED7817" w:rsidP="00ED7817">
      <w:pPr>
        <w:ind w:firstLine="567"/>
        <w:jc w:val="center"/>
        <w:rPr>
          <w:sz w:val="24"/>
        </w:rPr>
      </w:pP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зеленого цвета.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В поле «опубликованном в газете «_________» № ___ от «___» __________20__ г., и (или) в извещении №______________ от «___» ____20__ г. и документации об аукционе, размещенными в сети «Интернет» на официальном сайте торгов www.torgi.gov.ru», 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</w:t>
      </w:r>
      <w:proofErr w:type="gramEnd"/>
      <w:r>
        <w:rPr>
          <w:sz w:val="24"/>
        </w:rPr>
        <w:t xml:space="preserve"> информационно-телекоммуникационной сети «Интернет» для размещения информации о проведении торгов на официальномсайте торгов: </w:t>
      </w:r>
      <w:hyperlink r:id="rId8">
        <w:r>
          <w:rPr>
            <w:color w:val="0000FF"/>
            <w:sz w:val="24"/>
            <w:u w:val="single"/>
          </w:rPr>
          <w:t>www.torgi.gov.ru</w:t>
        </w:r>
      </w:hyperlink>
      <w:r>
        <w:rPr>
          <w:sz w:val="24"/>
        </w:rPr>
        <w:t>.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3. В поле «Наименование заявителя» 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 xml:space="preserve">4. В разделе «для юридических лиц» 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5. В разделе «для физических лиц» в поле «основные данные, удостоверяющие личность» 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6. В поле «Подпись Заявителя (его полномочного представителя)» 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7. В поле «Дата заполнения заявления» указывается дата заполнения заявления.</w:t>
      </w:r>
    </w:p>
    <w:p w:rsidR="00ED7817" w:rsidRDefault="00ED7817" w:rsidP="00ED7817">
      <w:pPr>
        <w:rPr>
          <w:sz w:val="24"/>
        </w:rPr>
      </w:pP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E24B39" w:rsidRDefault="00E24B39">
      <w:pPr>
        <w:rPr>
          <w:b/>
          <w:sz w:val="22"/>
        </w:rPr>
      </w:pPr>
      <w:r>
        <w:rPr>
          <w:b/>
          <w:sz w:val="22"/>
        </w:rPr>
        <w:br w:type="page"/>
      </w:r>
    </w:p>
    <w:p w:rsidR="00153733" w:rsidRDefault="001F6E87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910887">
        <w:rPr>
          <w:sz w:val="24"/>
        </w:rPr>
        <w:t>3</w:t>
      </w:r>
    </w:p>
    <w:p w:rsidR="00153733" w:rsidRDefault="001F6E87">
      <w:pPr>
        <w:jc w:val="right"/>
        <w:rPr>
          <w:sz w:val="24"/>
        </w:rPr>
      </w:pPr>
      <w:r>
        <w:rPr>
          <w:sz w:val="24"/>
        </w:rPr>
        <w:t>к документации об аукционе</w:t>
      </w:r>
    </w:p>
    <w:p w:rsidR="00153733" w:rsidRDefault="00153733">
      <w:pPr>
        <w:ind w:firstLine="567"/>
        <w:jc w:val="both"/>
        <w:rPr>
          <w:sz w:val="24"/>
        </w:rPr>
      </w:pPr>
    </w:p>
    <w:p w:rsidR="0077348B" w:rsidRDefault="0077348B" w:rsidP="0077348B">
      <w:pPr>
        <w:ind w:firstLine="527"/>
        <w:jc w:val="right"/>
        <w:rPr>
          <w:sz w:val="24"/>
        </w:rPr>
      </w:pPr>
    </w:p>
    <w:p w:rsidR="0077348B" w:rsidRDefault="0077348B" w:rsidP="0077348B">
      <w:pPr>
        <w:jc w:val="center"/>
        <w:rPr>
          <w:sz w:val="24"/>
        </w:rPr>
      </w:pPr>
      <w:r>
        <w:rPr>
          <w:sz w:val="24"/>
        </w:rPr>
        <w:t xml:space="preserve"> (НА БЛАНКЕ ПРЕДЪЯВИТЕЛЯ)</w:t>
      </w:r>
    </w:p>
    <w:p w:rsidR="0077348B" w:rsidRDefault="0077348B" w:rsidP="0077348B">
      <w:pPr>
        <w:jc w:val="right"/>
        <w:rPr>
          <w:sz w:val="24"/>
        </w:rPr>
      </w:pPr>
    </w:p>
    <w:p w:rsidR="0077348B" w:rsidRDefault="0077348B" w:rsidP="0077348B">
      <w:pPr>
        <w:rPr>
          <w:sz w:val="24"/>
        </w:rPr>
      </w:pPr>
    </w:p>
    <w:p w:rsidR="0077348B" w:rsidRDefault="0077348B" w:rsidP="0077348B">
      <w:pPr>
        <w:jc w:val="center"/>
        <w:rPr>
          <w:sz w:val="24"/>
        </w:rPr>
      </w:pPr>
      <w:r>
        <w:rPr>
          <w:sz w:val="24"/>
        </w:rPr>
        <w:t>ДОВЕРЕННОСТЬ</w:t>
      </w:r>
    </w:p>
    <w:p w:rsidR="0077348B" w:rsidRDefault="0077348B" w:rsidP="0077348B">
      <w:pPr>
        <w:rPr>
          <w:sz w:val="24"/>
        </w:rPr>
      </w:pPr>
    </w:p>
    <w:p w:rsidR="0077348B" w:rsidRDefault="0077348B" w:rsidP="0077348B">
      <w:pPr>
        <w:rPr>
          <w:sz w:val="24"/>
        </w:rPr>
      </w:pPr>
      <w:proofErr w:type="gramStart"/>
      <w:r>
        <w:rPr>
          <w:sz w:val="24"/>
        </w:rPr>
        <w:t>Выдана</w:t>
      </w:r>
      <w:proofErr w:type="gramEnd"/>
      <w:r>
        <w:rPr>
          <w:sz w:val="24"/>
        </w:rPr>
        <w:t xml:space="preserve"> «____» ____________ 201__ г. № _________</w:t>
      </w:r>
    </w:p>
    <w:p w:rsidR="0077348B" w:rsidRDefault="0077348B" w:rsidP="0077348B"/>
    <w:p w:rsidR="0077348B" w:rsidRDefault="0077348B" w:rsidP="0077348B"/>
    <w:p w:rsidR="0077348B" w:rsidRDefault="0077348B" w:rsidP="0077348B">
      <w:pPr>
        <w:ind w:firstLine="540"/>
      </w:pPr>
      <w:r>
        <w:rPr>
          <w:vertAlign w:val="subscript"/>
        </w:rPr>
        <w:t>____</w:t>
      </w:r>
      <w:r>
        <w:rPr>
          <w:u w:val="single"/>
          <w:vertAlign w:val="subscript"/>
        </w:rPr>
        <w:t>(наименование организации доверителя)</w:t>
      </w:r>
      <w:proofErr w:type="gramStart"/>
      <w:r>
        <w:t>,</w:t>
      </w:r>
      <w:r>
        <w:rPr>
          <w:sz w:val="24"/>
        </w:rPr>
        <w:t>н</w:t>
      </w:r>
      <w:proofErr w:type="gramEnd"/>
      <w:r>
        <w:rPr>
          <w:sz w:val="24"/>
        </w:rPr>
        <w:t xml:space="preserve">аходящееся по адресу: </w:t>
      </w:r>
      <w:r>
        <w:t xml:space="preserve">________________________________________________, </w:t>
      </w:r>
      <w:r>
        <w:rPr>
          <w:sz w:val="24"/>
        </w:rPr>
        <w:t>в лице</w:t>
      </w:r>
      <w:r>
        <w:t xml:space="preserve"> _________________________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адресу),</w:t>
      </w:r>
      <w:r>
        <w:rPr>
          <w:sz w:val="24"/>
        </w:rPr>
        <w:t xml:space="preserve">действующего на основании </w:t>
      </w:r>
      <w:r>
        <w:t>___________________________________________</w:t>
      </w:r>
    </w:p>
    <w:p w:rsidR="0077348B" w:rsidRDefault="0077348B" w:rsidP="0077348B">
      <w:pPr>
        <w:ind w:firstLine="540"/>
        <w:jc w:val="both"/>
        <w:rPr>
          <w:u w:val="single"/>
          <w:vertAlign w:val="subscript"/>
        </w:rPr>
      </w:pPr>
      <w:r>
        <w:rPr>
          <w:sz w:val="24"/>
        </w:rPr>
        <w:t xml:space="preserve">настоящей доверенностью уполномочивает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</w:t>
      </w:r>
    </w:p>
    <w:p w:rsidR="0077348B" w:rsidRDefault="0077348B" w:rsidP="0077348B">
      <w:pPr>
        <w:ind w:firstLine="540"/>
        <w:jc w:val="both"/>
        <w:rPr>
          <w:sz w:val="24"/>
        </w:rPr>
      </w:pPr>
      <w:r>
        <w:rPr>
          <w:sz w:val="24"/>
        </w:rPr>
        <w:t xml:space="preserve">быть представителем </w:t>
      </w:r>
      <w:r>
        <w:t>____</w:t>
      </w:r>
      <w:r>
        <w:rPr>
          <w:u w:val="single"/>
          <w:vertAlign w:val="subscript"/>
        </w:rPr>
        <w:t>(наименование организации доверителя)</w:t>
      </w:r>
      <w:r>
        <w:t xml:space="preserve">_________________ </w:t>
      </w:r>
      <w:r>
        <w:rPr>
          <w:sz w:val="24"/>
        </w:rPr>
        <w:t xml:space="preserve">на торгах в форме аукциона на право заключения договора аренды земельного участка, из категории земель сельскохозяйственного назначения –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_____________________, площадью ________ кв.м. местоположение: _________________________________________. </w:t>
      </w:r>
      <w:proofErr w:type="gramStart"/>
      <w:r>
        <w:rPr>
          <w:sz w:val="24"/>
        </w:rPr>
        <w:t>Кадастровый номер: ______________(лот №_____), в областном бюджетном учреждении «Фонд имущества Курской области» с правом предоставлять и получать все необходимые документы, заявлять цену в процессе проведения аукциона, подписывать заявку на участие в аукционе, протокол об итогах аукциона, договор аренды, акт приёма-передачи земельного участка и выполнять все действия и формальности, связанные с выполнением данного поручения.</w:t>
      </w:r>
      <w:proofErr w:type="gramEnd"/>
    </w:p>
    <w:p w:rsidR="0077348B" w:rsidRDefault="0077348B" w:rsidP="0077348B">
      <w:pPr>
        <w:ind w:firstLine="540"/>
        <w:jc w:val="both"/>
        <w:rPr>
          <w:sz w:val="24"/>
        </w:rPr>
      </w:pPr>
    </w:p>
    <w:p w:rsidR="0077348B" w:rsidRDefault="0077348B" w:rsidP="0077348B">
      <w:pPr>
        <w:ind w:firstLine="540"/>
        <w:jc w:val="both"/>
        <w:rPr>
          <w:sz w:val="24"/>
        </w:rPr>
      </w:pPr>
      <w:r>
        <w:rPr>
          <w:sz w:val="24"/>
        </w:rPr>
        <w:t xml:space="preserve">Доверенность выдана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__________  /(сроком на ________)</w:t>
      </w:r>
    </w:p>
    <w:p w:rsidR="0077348B" w:rsidRDefault="0077348B" w:rsidP="0077348B">
      <w:pPr>
        <w:ind w:firstLine="540"/>
        <w:jc w:val="both"/>
        <w:rPr>
          <w:sz w:val="24"/>
        </w:rPr>
      </w:pPr>
    </w:p>
    <w:p w:rsidR="0077348B" w:rsidRDefault="0077348B" w:rsidP="0077348B">
      <w:pPr>
        <w:ind w:firstLine="540"/>
        <w:jc w:val="both"/>
        <w:rPr>
          <w:sz w:val="24"/>
        </w:rPr>
      </w:pPr>
      <w:r>
        <w:rPr>
          <w:sz w:val="24"/>
        </w:rPr>
        <w:t>Подпись ______________/_________________ удостоверяю</w:t>
      </w:r>
    </w:p>
    <w:p w:rsidR="0077348B" w:rsidRDefault="0077348B" w:rsidP="0077348B">
      <w:pPr>
        <w:ind w:firstLine="540"/>
        <w:jc w:val="both"/>
        <w:rPr>
          <w:sz w:val="24"/>
        </w:rPr>
      </w:pPr>
    </w:p>
    <w:p w:rsidR="0077348B" w:rsidRDefault="0077348B" w:rsidP="0077348B">
      <w:pPr>
        <w:ind w:firstLine="540"/>
        <w:jc w:val="both"/>
        <w:rPr>
          <w:sz w:val="24"/>
        </w:rPr>
      </w:pPr>
      <w:r>
        <w:rPr>
          <w:sz w:val="24"/>
        </w:rPr>
        <w:t>Руководитель __________________/ ______________________</w:t>
      </w:r>
    </w:p>
    <w:p w:rsidR="0077348B" w:rsidRDefault="0077348B" w:rsidP="0077348B"/>
    <w:p w:rsidR="006A50AE" w:rsidRDefault="006A50AE">
      <w:pPr>
        <w:rPr>
          <w:sz w:val="24"/>
        </w:rPr>
      </w:pPr>
      <w:r>
        <w:rPr>
          <w:sz w:val="24"/>
        </w:rPr>
        <w:br w:type="page"/>
      </w:r>
    </w:p>
    <w:p w:rsidR="0077348B" w:rsidRDefault="0077348B" w:rsidP="006A50AE">
      <w:pPr>
        <w:ind w:firstLine="567"/>
        <w:jc w:val="both"/>
        <w:rPr>
          <w:sz w:val="24"/>
        </w:rPr>
      </w:pPr>
    </w:p>
    <w:p w:rsidR="006A50AE" w:rsidRDefault="003A3165" w:rsidP="006A50AE">
      <w:pPr>
        <w:suppressAutoHyphens/>
        <w:ind w:firstLine="527"/>
        <w:jc w:val="right"/>
        <w:rPr>
          <w:sz w:val="24"/>
          <w:szCs w:val="24"/>
          <w:lang w:eastAsia="ar-SA"/>
        </w:rPr>
      </w:pPr>
      <w:bookmarkStart w:id="0" w:name="OLE_LINK44"/>
      <w:bookmarkStart w:id="1" w:name="OLE_LINK45"/>
      <w:r w:rsidRPr="003A3165">
        <w:rPr>
          <w:sz w:val="24"/>
          <w:szCs w:val="24"/>
          <w:lang w:eastAsia="ar-SA"/>
        </w:rPr>
        <w:t xml:space="preserve">Приложение 4 </w:t>
      </w:r>
    </w:p>
    <w:p w:rsidR="003A3165" w:rsidRPr="003A3165" w:rsidRDefault="003A3165" w:rsidP="006A50AE">
      <w:pPr>
        <w:suppressAutoHyphens/>
        <w:ind w:firstLine="527"/>
        <w:jc w:val="right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>к документации об аукционе</w:t>
      </w:r>
    </w:p>
    <w:p w:rsidR="003A3165" w:rsidRPr="003A3165" w:rsidRDefault="003A3165" w:rsidP="006A50AE">
      <w:pPr>
        <w:tabs>
          <w:tab w:val="left" w:pos="8670"/>
        </w:tabs>
        <w:suppressAutoHyphens/>
        <w:autoSpaceDE w:val="0"/>
        <w:rPr>
          <w:sz w:val="24"/>
          <w:szCs w:val="24"/>
          <w:lang w:eastAsia="ar-SA"/>
        </w:rPr>
      </w:pPr>
    </w:p>
    <w:p w:rsidR="003A3165" w:rsidRPr="003A3165" w:rsidRDefault="003A3165" w:rsidP="006A50AE">
      <w:pPr>
        <w:suppressAutoHyphens/>
        <w:jc w:val="right"/>
        <w:rPr>
          <w:b/>
          <w:sz w:val="24"/>
          <w:szCs w:val="24"/>
          <w:lang w:eastAsia="ar-SA"/>
        </w:rPr>
      </w:pPr>
      <w:r w:rsidRPr="003A3165">
        <w:rPr>
          <w:b/>
          <w:sz w:val="24"/>
          <w:szCs w:val="24"/>
          <w:lang w:eastAsia="ar-SA"/>
        </w:rPr>
        <w:t xml:space="preserve">ПРОЕКТ </w:t>
      </w:r>
    </w:p>
    <w:p w:rsidR="003A3165" w:rsidRPr="003A3165" w:rsidRDefault="003A3165" w:rsidP="006A50AE">
      <w:pPr>
        <w:suppressAutoHyphens/>
        <w:jc w:val="right"/>
        <w:rPr>
          <w:b/>
          <w:sz w:val="24"/>
          <w:szCs w:val="24"/>
          <w:lang w:eastAsia="ar-SA"/>
        </w:rPr>
      </w:pP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ДОГОВОР №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АРЕНДЫ ЗЕМЕЛЬНОГО УЧАСТКА</w:t>
      </w:r>
    </w:p>
    <w:p w:rsidR="003A3165" w:rsidRPr="003A3165" w:rsidRDefault="00AE3D3C" w:rsidP="006A50AE">
      <w:pPr>
        <w:suppressAutoHyphens/>
        <w:rPr>
          <w:sz w:val="26"/>
          <w:szCs w:val="26"/>
          <w:lang w:eastAsia="ar-SA"/>
        </w:rPr>
      </w:pPr>
      <w:r>
        <w:rPr>
          <w:rFonts w:eastAsia="Calibri"/>
          <w:sz w:val="25"/>
          <w:szCs w:val="25"/>
          <w:lang w:eastAsia="ar-SA"/>
        </w:rPr>
        <w:t>п</w:t>
      </w:r>
      <w:r w:rsidR="00335BB2" w:rsidRPr="00335BB2">
        <w:rPr>
          <w:rFonts w:eastAsia="Calibri"/>
          <w:sz w:val="25"/>
          <w:szCs w:val="25"/>
          <w:lang w:eastAsia="ar-SA"/>
        </w:rPr>
        <w:t xml:space="preserve">. </w:t>
      </w:r>
      <w:r>
        <w:rPr>
          <w:rFonts w:eastAsia="Calibri"/>
          <w:sz w:val="25"/>
          <w:szCs w:val="25"/>
          <w:lang w:eastAsia="ar-SA"/>
        </w:rPr>
        <w:t>Прямицыно</w:t>
      </w:r>
      <w:r w:rsidR="003A3165" w:rsidRPr="003A3165">
        <w:rPr>
          <w:sz w:val="26"/>
          <w:szCs w:val="26"/>
          <w:lang w:eastAsia="ar-SA"/>
        </w:rPr>
        <w:tab/>
      </w:r>
      <w:r w:rsidR="003A3165" w:rsidRPr="003A3165">
        <w:rPr>
          <w:sz w:val="26"/>
          <w:szCs w:val="26"/>
          <w:lang w:eastAsia="ar-SA"/>
        </w:rPr>
        <w:tab/>
        <w:t xml:space="preserve">                «___» ________  20__ г.</w:t>
      </w:r>
    </w:p>
    <w:p w:rsidR="003A3165" w:rsidRPr="003A3165" w:rsidRDefault="003A3165" w:rsidP="006A50AE">
      <w:pPr>
        <w:suppressAutoHyphens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Курской области</w:t>
      </w:r>
    </w:p>
    <w:p w:rsidR="003A3165" w:rsidRPr="003A3165" w:rsidRDefault="003A3165" w:rsidP="006A50AE">
      <w:pPr>
        <w:suppressAutoHyphens/>
        <w:jc w:val="both"/>
        <w:rPr>
          <w:sz w:val="26"/>
          <w:szCs w:val="26"/>
          <w:lang w:eastAsia="ar-SA"/>
        </w:rPr>
      </w:pPr>
    </w:p>
    <w:p w:rsidR="003A3165" w:rsidRPr="003A3165" w:rsidRDefault="00376B7F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proofErr w:type="gramStart"/>
      <w:r w:rsidRPr="00376B7F">
        <w:rPr>
          <w:rFonts w:eastAsia="Calibri"/>
          <w:bCs/>
          <w:sz w:val="25"/>
          <w:szCs w:val="25"/>
          <w:lang w:eastAsia="en-US"/>
        </w:rPr>
        <w:t>Администрация поселка Прямицыно Октябрьского района Курской области</w:t>
      </w:r>
      <w:r w:rsidR="003A3165" w:rsidRPr="00376B7F">
        <w:rPr>
          <w:rFonts w:eastAsia="Calibri"/>
          <w:sz w:val="26"/>
          <w:szCs w:val="26"/>
          <w:lang w:eastAsia="en-US"/>
        </w:rPr>
        <w:t xml:space="preserve">, именуемая в дальнейшем «Арендодатель», в лице главы </w:t>
      </w:r>
      <w:r w:rsidRPr="00376B7F">
        <w:rPr>
          <w:rFonts w:eastAsia="Calibri"/>
          <w:bCs/>
          <w:sz w:val="25"/>
          <w:szCs w:val="25"/>
          <w:lang w:eastAsia="en-US"/>
        </w:rPr>
        <w:t>Стародубцевой Ольги Николаевны</w:t>
      </w:r>
      <w:r w:rsidR="003A3165" w:rsidRPr="00376B7F">
        <w:rPr>
          <w:sz w:val="26"/>
          <w:szCs w:val="26"/>
          <w:lang w:eastAsia="ar-SA"/>
        </w:rPr>
        <w:t>,</w:t>
      </w:r>
      <w:r w:rsidR="003A3165" w:rsidRPr="003A3165">
        <w:rPr>
          <w:sz w:val="26"/>
          <w:szCs w:val="26"/>
          <w:lang w:eastAsia="ar-SA"/>
        </w:rPr>
        <w:t xml:space="preserve"> действующего на основании Устава, с одной стороны, и _________________________, именуемый в дальнейшем </w:t>
      </w:r>
      <w:r w:rsidR="003A3165" w:rsidRPr="00CC5098">
        <w:rPr>
          <w:sz w:val="26"/>
          <w:szCs w:val="26"/>
          <w:lang w:eastAsia="ar-SA"/>
        </w:rPr>
        <w:t>«Арендатор»,</w:t>
      </w:r>
      <w:r w:rsidR="003A3165" w:rsidRPr="003A3165">
        <w:rPr>
          <w:sz w:val="26"/>
          <w:szCs w:val="26"/>
          <w:lang w:eastAsia="ar-SA"/>
        </w:rPr>
        <w:t xml:space="preserve"> в лице _____________________, с другой стороны, и именуемые в дальнейшем </w:t>
      </w:r>
      <w:r w:rsidR="003A3165" w:rsidRPr="00CC5098">
        <w:rPr>
          <w:sz w:val="26"/>
          <w:szCs w:val="26"/>
          <w:lang w:eastAsia="ar-SA"/>
        </w:rPr>
        <w:t>«Стороны»,</w:t>
      </w:r>
      <w:r w:rsidR="003A3165" w:rsidRPr="003A3165">
        <w:rPr>
          <w:sz w:val="26"/>
          <w:szCs w:val="26"/>
          <w:lang w:eastAsia="ar-SA"/>
        </w:rPr>
        <w:t xml:space="preserve"> на основании протокола ____________________________ № ___ от ___________ г. заключили настоящий договор (далее - Договор) о нижеследующем:</w:t>
      </w:r>
      <w:proofErr w:type="gramEnd"/>
    </w:p>
    <w:p w:rsidR="003A3165" w:rsidRPr="003A3165" w:rsidRDefault="003A3165" w:rsidP="006A50AE">
      <w:pPr>
        <w:suppressAutoHyphens/>
        <w:jc w:val="both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1. ПРЕДМЕТ ДОГОВОРА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25593" w:rsidRPr="00325593" w:rsidRDefault="003A3165" w:rsidP="00325593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="00012035" w:rsidRPr="00012035">
        <w:rPr>
          <w:sz w:val="26"/>
          <w:szCs w:val="26"/>
          <w:lang w:eastAsia="ar-SA"/>
        </w:rPr>
        <w:t xml:space="preserve">земельный участок из категории земель – </w:t>
      </w:r>
      <w:r w:rsidR="00325593" w:rsidRPr="00325593">
        <w:rPr>
          <w:sz w:val="26"/>
          <w:szCs w:val="26"/>
          <w:lang w:eastAsia="ar-SA"/>
        </w:rPr>
        <w:t xml:space="preserve">земли населенных пунктов, вид разрешенного использования: </w:t>
      </w:r>
      <w:proofErr w:type="spellStart"/>
      <w:r w:rsidR="00325593" w:rsidRPr="00325593">
        <w:rPr>
          <w:sz w:val="26"/>
          <w:szCs w:val="26"/>
          <w:lang w:eastAsia="ar-SA"/>
        </w:rPr>
        <w:t>среднеэтажная</w:t>
      </w:r>
      <w:proofErr w:type="spellEnd"/>
      <w:r w:rsidR="00325593" w:rsidRPr="00325593">
        <w:rPr>
          <w:sz w:val="26"/>
          <w:szCs w:val="26"/>
          <w:lang w:eastAsia="ar-SA"/>
        </w:rPr>
        <w:t xml:space="preserve"> жилая застройка, площадью 2500 кв.м., кадастровый номер 46:17:010123:353, местоположение: Курская область, Октябрьский район, пос. Прямицыно, ул. Мирная, д.21. </w:t>
      </w:r>
    </w:p>
    <w:p w:rsidR="003A3165" w:rsidRPr="003A3165" w:rsidRDefault="00325593" w:rsidP="00325593">
      <w:pPr>
        <w:suppressAutoHyphens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25593">
        <w:rPr>
          <w:sz w:val="26"/>
          <w:szCs w:val="26"/>
          <w:lang w:eastAsia="ar-SA"/>
        </w:rPr>
        <w:t xml:space="preserve">В кадастровой выписке о земельном участке указаны ограничения прав на земельный участок, предусмотренные статьей 56 Земельного кодекса Российской Федерации, Планируемое закрепленное охотничье угодье Октябрьский 2, зона с особыми условиями использования территорий, 46.17.2.90, Постановление Губернатора Курской области «Об утверждении схемы размещения, </w:t>
      </w:r>
      <w:r w:rsidRPr="00325593">
        <w:rPr>
          <w:bCs/>
          <w:sz w:val="26"/>
          <w:szCs w:val="26"/>
          <w:lang w:eastAsia="ar-SA"/>
        </w:rPr>
        <w:t>использования и охраны охотничьих угодий территории Курской области</w:t>
      </w:r>
      <w:r w:rsidRPr="00325593">
        <w:rPr>
          <w:sz w:val="26"/>
          <w:szCs w:val="26"/>
          <w:lang w:eastAsia="ar-SA"/>
        </w:rPr>
        <w:t>» № 361-пг от 11.09.2018 г.</w:t>
      </w:r>
      <w:proofErr w:type="gramEnd"/>
    </w:p>
    <w:p w:rsidR="003A3165" w:rsidRPr="003A3165" w:rsidRDefault="003A3165" w:rsidP="006A50AE">
      <w:pPr>
        <w:suppressAutoHyphens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2. СРОК ДОГОВОРА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         2.1. Срок аренды Участка устанавливается с_____________20__ г. по _____________20___ г. на основании акта приема-передачи Участка </w:t>
      </w:r>
    </w:p>
    <w:p w:rsidR="003A3165" w:rsidRPr="003A3165" w:rsidRDefault="003A3165" w:rsidP="006A50AE">
      <w:pPr>
        <w:tabs>
          <w:tab w:val="left" w:pos="426"/>
        </w:tabs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2.2. Договор вступает в силу с момента его </w:t>
      </w:r>
      <w:r w:rsidR="00CC5098">
        <w:rPr>
          <w:sz w:val="26"/>
          <w:szCs w:val="26"/>
          <w:lang w:eastAsia="ar-SA"/>
        </w:rPr>
        <w:t xml:space="preserve">государственной </w:t>
      </w:r>
      <w:r w:rsidRPr="003A3165">
        <w:rPr>
          <w:sz w:val="26"/>
          <w:szCs w:val="26"/>
          <w:lang w:eastAsia="ar-SA"/>
        </w:rPr>
        <w:t xml:space="preserve">регистрации в Управлении </w:t>
      </w:r>
      <w:proofErr w:type="spellStart"/>
      <w:r w:rsidRPr="003A3165">
        <w:rPr>
          <w:sz w:val="26"/>
          <w:szCs w:val="26"/>
          <w:lang w:eastAsia="ar-SA"/>
        </w:rPr>
        <w:t>Росреестра</w:t>
      </w:r>
      <w:proofErr w:type="spellEnd"/>
      <w:r w:rsidRPr="003A3165">
        <w:rPr>
          <w:sz w:val="26"/>
          <w:szCs w:val="26"/>
          <w:lang w:eastAsia="ar-SA"/>
        </w:rPr>
        <w:t xml:space="preserve"> по Курской области.</w:t>
      </w:r>
    </w:p>
    <w:p w:rsidR="003A3165" w:rsidRPr="003A3165" w:rsidRDefault="003A3165" w:rsidP="006A50AE">
      <w:pPr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</w:p>
    <w:p w:rsidR="003A3165" w:rsidRDefault="003A3165" w:rsidP="006A50AE">
      <w:pPr>
        <w:suppressAutoHyphens/>
        <w:ind w:firstLine="708"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3. РАЗМЕР И УСЛОВИЯ ВНЕСЕНИЯ АРЕНДНОЙ ПЛАТЫ</w:t>
      </w:r>
    </w:p>
    <w:p w:rsidR="00CC5098" w:rsidRPr="003A3165" w:rsidRDefault="00CC5098" w:rsidP="006A50AE">
      <w:pPr>
        <w:suppressAutoHyphens/>
        <w:ind w:firstLine="708"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3.1. Размер ежегодной арендной платы за земельный участок составляет - _______(__________________) руб. ____ коп., _______(________________) руб. ____ коп</w:t>
      </w:r>
      <w:proofErr w:type="gramStart"/>
      <w:r w:rsidRPr="003A3165">
        <w:rPr>
          <w:sz w:val="26"/>
          <w:szCs w:val="26"/>
          <w:lang w:eastAsia="ar-SA"/>
        </w:rPr>
        <w:t>.в</w:t>
      </w:r>
      <w:proofErr w:type="gramEnd"/>
      <w:r w:rsidRPr="003A3165">
        <w:rPr>
          <w:sz w:val="26"/>
          <w:szCs w:val="26"/>
          <w:lang w:eastAsia="ar-SA"/>
        </w:rPr>
        <w:t xml:space="preserve"> квартал.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За весь период аренды</w:t>
      </w:r>
      <w:proofErr w:type="gramStart"/>
      <w:r w:rsidRPr="003A3165">
        <w:rPr>
          <w:sz w:val="26"/>
          <w:szCs w:val="26"/>
          <w:lang w:eastAsia="ar-SA"/>
        </w:rPr>
        <w:t xml:space="preserve"> - ____________ (___________________) </w:t>
      </w:r>
      <w:proofErr w:type="gramEnd"/>
      <w:r w:rsidRPr="003A3165">
        <w:rPr>
          <w:sz w:val="26"/>
          <w:szCs w:val="26"/>
          <w:lang w:eastAsia="ar-SA"/>
        </w:rPr>
        <w:t>рублей.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3.2. Арендная плата вносится Арендатором ежеквартально на основании счета один раз в кв</w:t>
      </w:r>
      <w:r w:rsidR="00CC5098">
        <w:rPr>
          <w:sz w:val="26"/>
          <w:szCs w:val="26"/>
          <w:lang w:eastAsia="ar-SA"/>
        </w:rPr>
        <w:t xml:space="preserve">артал (до 10 марта; до 10 июня; </w:t>
      </w:r>
      <w:r w:rsidRPr="003A3165">
        <w:rPr>
          <w:sz w:val="26"/>
          <w:szCs w:val="26"/>
          <w:lang w:eastAsia="ar-SA"/>
        </w:rPr>
        <w:t xml:space="preserve">до 10 сентября; до 10 декабря), на счет УФК по Курской области_______________________ ИНН_______ ; КПП________; </w:t>
      </w:r>
      <w:proofErr w:type="spellStart"/>
      <w:proofErr w:type="gramStart"/>
      <w:r w:rsidRPr="003A3165">
        <w:rPr>
          <w:sz w:val="26"/>
          <w:szCs w:val="26"/>
          <w:lang w:eastAsia="ar-SA"/>
        </w:rPr>
        <w:t>р</w:t>
      </w:r>
      <w:proofErr w:type="spellEnd"/>
      <w:proofErr w:type="gramEnd"/>
      <w:r w:rsidRPr="003A3165">
        <w:rPr>
          <w:sz w:val="26"/>
          <w:szCs w:val="26"/>
          <w:lang w:eastAsia="ar-SA"/>
        </w:rPr>
        <w:t>/</w:t>
      </w:r>
      <w:proofErr w:type="spellStart"/>
      <w:r w:rsidRPr="003A3165">
        <w:rPr>
          <w:sz w:val="26"/>
          <w:szCs w:val="26"/>
          <w:lang w:eastAsia="ar-SA"/>
        </w:rPr>
        <w:t>сч</w:t>
      </w:r>
      <w:proofErr w:type="spellEnd"/>
      <w:r w:rsidRPr="003A3165">
        <w:rPr>
          <w:sz w:val="26"/>
          <w:szCs w:val="26"/>
          <w:lang w:eastAsia="ar-SA"/>
        </w:rPr>
        <w:t xml:space="preserve"> _______________ в Отделении Курск г. Курск. БИК ____________; код платежа</w:t>
      </w:r>
      <w:proofErr w:type="gramStart"/>
      <w:r w:rsidRPr="003A3165">
        <w:rPr>
          <w:sz w:val="26"/>
          <w:szCs w:val="26"/>
          <w:lang w:eastAsia="ar-SA"/>
        </w:rPr>
        <w:t xml:space="preserve"> - _________; </w:t>
      </w:r>
      <w:proofErr w:type="gramEnd"/>
      <w:r w:rsidRPr="003A3165">
        <w:rPr>
          <w:sz w:val="26"/>
          <w:szCs w:val="26"/>
          <w:lang w:eastAsia="ar-SA"/>
        </w:rPr>
        <w:t>ОКТМО ____________________.</w:t>
      </w:r>
    </w:p>
    <w:p w:rsidR="003A3165" w:rsidRPr="00BB1084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lastRenderedPageBreak/>
        <w:t xml:space="preserve">Сумма внесенного задатка в </w:t>
      </w:r>
      <w:r w:rsidRPr="00BB1084">
        <w:rPr>
          <w:sz w:val="26"/>
          <w:szCs w:val="26"/>
          <w:lang w:eastAsia="ar-SA"/>
        </w:rPr>
        <w:t>размере</w:t>
      </w:r>
      <w:r w:rsidR="00BB1084" w:rsidRPr="00BB1084">
        <w:rPr>
          <w:sz w:val="26"/>
          <w:szCs w:val="26"/>
          <w:lang w:eastAsia="ar-SA"/>
        </w:rPr>
        <w:t xml:space="preserve"> </w:t>
      </w:r>
      <w:r w:rsidR="00BB1084" w:rsidRPr="00BB1084">
        <w:rPr>
          <w:sz w:val="26"/>
          <w:szCs w:val="26"/>
        </w:rPr>
        <w:t>31538 (тридцать одна тысяча пятьсот тридцать восемь) руб. 25 коп</w:t>
      </w:r>
      <w:proofErr w:type="gramStart"/>
      <w:r w:rsidR="00BB1084" w:rsidRPr="00BB1084">
        <w:rPr>
          <w:sz w:val="26"/>
          <w:szCs w:val="26"/>
        </w:rPr>
        <w:t>.</w:t>
      </w:r>
      <w:proofErr w:type="gramEnd"/>
      <w:r w:rsidR="00BB1084" w:rsidRPr="00BB1084">
        <w:rPr>
          <w:sz w:val="26"/>
          <w:szCs w:val="26"/>
        </w:rPr>
        <w:t xml:space="preserve"> </w:t>
      </w:r>
      <w:proofErr w:type="gramStart"/>
      <w:r w:rsidRPr="00BB1084">
        <w:rPr>
          <w:sz w:val="26"/>
          <w:szCs w:val="26"/>
          <w:lang w:eastAsia="ar-SA"/>
        </w:rPr>
        <w:t>з</w:t>
      </w:r>
      <w:proofErr w:type="gramEnd"/>
      <w:r w:rsidRPr="00BB1084">
        <w:rPr>
          <w:sz w:val="26"/>
          <w:szCs w:val="26"/>
          <w:lang w:eastAsia="ar-SA"/>
        </w:rPr>
        <w:t>асчитывается в счет арендной платы.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BB1084">
        <w:rPr>
          <w:sz w:val="26"/>
          <w:szCs w:val="26"/>
          <w:lang w:eastAsia="ar-SA"/>
        </w:rPr>
        <w:t>3.3. Арендная плата начисляется с момента подписания сторонами акта приема-</w:t>
      </w:r>
      <w:r w:rsidRPr="003A3165">
        <w:rPr>
          <w:sz w:val="26"/>
          <w:szCs w:val="26"/>
          <w:lang w:eastAsia="ar-SA"/>
        </w:rPr>
        <w:t>передачи Участка. Исполнением обязательств по внесению арендной   платы является платежное поручение или квитанция об уплате.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Расчет арендной платы определен в приложении к Договору, которое является  неотъемлемой частью Договора. 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 ПРАВА И ОБЯЗАННОСТИ СТОРОН</w:t>
      </w:r>
    </w:p>
    <w:p w:rsidR="00CC5098" w:rsidRPr="003A3165" w:rsidRDefault="00CC5098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CC5098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5098">
        <w:rPr>
          <w:sz w:val="26"/>
          <w:szCs w:val="26"/>
          <w:lang w:eastAsia="ar-SA"/>
        </w:rPr>
        <w:t>4.1. Арендодатель имеет право: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4.1.1. Требовать досрочного расторжения Договора: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- при использовании Участка не по целевому назначению,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- при  использовании способами, приводящими к его порче,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- при невнесении арендной платы более чем за 2 срока подряд в соответствии с п. 3.2. Договора, 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- в случае </w:t>
      </w:r>
      <w:proofErr w:type="spellStart"/>
      <w:r w:rsidRPr="003A3165">
        <w:rPr>
          <w:sz w:val="26"/>
          <w:szCs w:val="26"/>
          <w:lang w:eastAsia="ar-SA"/>
        </w:rPr>
        <w:t>неподписания</w:t>
      </w:r>
      <w:proofErr w:type="spellEnd"/>
      <w:r w:rsidRPr="003A3165">
        <w:rPr>
          <w:sz w:val="26"/>
          <w:szCs w:val="26"/>
          <w:lang w:eastAsia="ar-SA"/>
        </w:rPr>
        <w:t xml:space="preserve"> Арендатором дополнительных соглашений к Договору в соответствии с п. 3.4 Договора.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3165" w:rsidRPr="00CC5098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5098">
        <w:rPr>
          <w:sz w:val="26"/>
          <w:szCs w:val="26"/>
          <w:lang w:eastAsia="ar-SA"/>
        </w:rPr>
        <w:t>4.2. Арендодатель обязан: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4.2.1. Выполнять в полном объеме все условия Договора.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4.2.2. Передать Арендатору Участок по акту приема-передачи в 30-дневный срок с момента заключения договора.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4.2.4.Своевременно производить перерасчет арендной платы и своевременно информировать об этом Арендатора.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4.2.5. В </w:t>
      </w:r>
      <w:r w:rsidR="00CC5098">
        <w:rPr>
          <w:sz w:val="26"/>
          <w:szCs w:val="26"/>
          <w:lang w:eastAsia="ar-SA"/>
        </w:rPr>
        <w:t>двухмесячный</w:t>
      </w:r>
      <w:r w:rsidRPr="003A3165">
        <w:rPr>
          <w:sz w:val="26"/>
          <w:szCs w:val="26"/>
          <w:lang w:eastAsia="ar-SA"/>
        </w:rPr>
        <w:t xml:space="preserve"> срок со дня подписания настоящего Договора обратиться в Управление </w:t>
      </w:r>
      <w:proofErr w:type="spellStart"/>
      <w:r w:rsidRPr="003A3165">
        <w:rPr>
          <w:sz w:val="26"/>
          <w:szCs w:val="26"/>
          <w:lang w:eastAsia="ar-SA"/>
        </w:rPr>
        <w:t>Росреестра</w:t>
      </w:r>
      <w:proofErr w:type="spellEnd"/>
      <w:r w:rsidRPr="003A3165">
        <w:rPr>
          <w:sz w:val="26"/>
          <w:szCs w:val="26"/>
          <w:lang w:eastAsia="ar-SA"/>
        </w:rPr>
        <w:t xml:space="preserve"> по Курской области для государственной регистрации договора аренды.</w:t>
      </w:r>
    </w:p>
    <w:p w:rsidR="003A3165" w:rsidRPr="00CC5098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5098">
        <w:rPr>
          <w:sz w:val="26"/>
          <w:szCs w:val="26"/>
          <w:lang w:eastAsia="ar-SA"/>
        </w:rPr>
        <w:t>4.3. Арендатор имеет право: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4.3.1.Использовать Участок на условиях, установленных Договором.</w:t>
      </w:r>
    </w:p>
    <w:p w:rsidR="003A3165" w:rsidRPr="00CC5098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5098">
        <w:rPr>
          <w:sz w:val="26"/>
          <w:szCs w:val="26"/>
          <w:lang w:eastAsia="ar-SA"/>
        </w:rPr>
        <w:t>4.4. Арендатор обязан:</w:t>
      </w:r>
    </w:p>
    <w:p w:rsidR="003A3165" w:rsidRPr="003A3165" w:rsidRDefault="003A3165" w:rsidP="006A50AE">
      <w:pPr>
        <w:suppressAutoHyphens/>
        <w:ind w:firstLine="567"/>
        <w:jc w:val="both"/>
        <w:rPr>
          <w:b/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4.4.1. Выполнять в полном объеме все условия Договора.</w:t>
      </w:r>
      <w:r w:rsidRPr="003A3165">
        <w:rPr>
          <w:sz w:val="26"/>
          <w:szCs w:val="26"/>
        </w:rPr>
        <w:t xml:space="preserve"> Арендатор </w:t>
      </w:r>
      <w:r w:rsidRPr="003A3165">
        <w:rPr>
          <w:sz w:val="26"/>
          <w:szCs w:val="26"/>
          <w:lang w:eastAsia="ar-SA"/>
        </w:rPr>
        <w:t>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Арендатором лично.</w:t>
      </w:r>
    </w:p>
    <w:p w:rsidR="003A3165" w:rsidRPr="003A3165" w:rsidRDefault="003A3165" w:rsidP="006A50AE">
      <w:pPr>
        <w:suppressAutoHyphens/>
        <w:ind w:firstLine="567"/>
        <w:jc w:val="both"/>
        <w:rPr>
          <w:b/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4.4.2. Использовать Участок в соответствии с целевым назначением и разрешенным использованием.Изменение вида разрешенного использования земельного участка не допускается.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4.4.3. Уплачивать в размере и на условиях, установленных Договором, ежеквартально на основании счета и акта приема-передачи земельного участка </w:t>
      </w:r>
      <w:r w:rsidR="00CC5098">
        <w:rPr>
          <w:sz w:val="26"/>
          <w:szCs w:val="26"/>
          <w:lang w:eastAsia="ar-SA"/>
        </w:rPr>
        <w:t>один раз в квартал (до 10 марта;</w:t>
      </w:r>
      <w:r w:rsidRPr="003A3165">
        <w:rPr>
          <w:sz w:val="26"/>
          <w:szCs w:val="26"/>
          <w:lang w:eastAsia="ar-SA"/>
        </w:rPr>
        <w:t xml:space="preserve"> до 10 июня; до 10 сентября; до 10 декабря)</w:t>
      </w:r>
      <w:r w:rsidRPr="003A3165">
        <w:rPr>
          <w:rFonts w:eastAsia="Calibri"/>
          <w:sz w:val="26"/>
          <w:szCs w:val="26"/>
          <w:lang w:eastAsia="en-US"/>
        </w:rPr>
        <w:t xml:space="preserve"> соответствующего квартала</w:t>
      </w:r>
      <w:r w:rsidRPr="003A3165">
        <w:rPr>
          <w:sz w:val="26"/>
          <w:szCs w:val="26"/>
          <w:lang w:eastAsia="ar-SA"/>
        </w:rPr>
        <w:t xml:space="preserve"> арендную плату.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lastRenderedPageBreak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4.4.5. Письменно  сообщить  Арендодателю не позднее, чем за </w:t>
      </w:r>
      <w:r w:rsidR="00CC5098">
        <w:rPr>
          <w:sz w:val="26"/>
          <w:szCs w:val="26"/>
          <w:lang w:eastAsia="ar-SA"/>
        </w:rPr>
        <w:t>1 (один)</w:t>
      </w:r>
      <w:r w:rsidRPr="003A3165">
        <w:rPr>
          <w:sz w:val="26"/>
          <w:szCs w:val="26"/>
          <w:lang w:eastAsia="ar-SA"/>
        </w:rPr>
        <w:t xml:space="preserve">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 работы по благоустройству территории.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4.4.7. Письменно в десятидневный срок  уведомить Арендодателя об изменении своих реквизитов.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4.4.8.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5. ОТВЕТСТВЕННОСТЬ СТОРОН</w:t>
      </w:r>
    </w:p>
    <w:p w:rsidR="00CC5098" w:rsidRPr="003A3165" w:rsidRDefault="00CC5098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A3165" w:rsidRP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3A3165" w:rsidRP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5.3. Ответственность Сторон за нарушение 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CC5098" w:rsidRPr="003A3165" w:rsidRDefault="00CC5098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3A3165" w:rsidRDefault="003A3165" w:rsidP="006A50AE">
      <w:pPr>
        <w:tabs>
          <w:tab w:val="left" w:pos="567"/>
        </w:tabs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6. ИЗМЕНЕНИЕ, РАСТОРЖЕНИЕ И ПРЕКРАЩЕНИЕ ДОГОВОРА</w:t>
      </w:r>
    </w:p>
    <w:p w:rsidR="009E7E35" w:rsidRPr="003A3165" w:rsidRDefault="009E7E35" w:rsidP="006A50AE">
      <w:pPr>
        <w:tabs>
          <w:tab w:val="left" w:pos="567"/>
        </w:tabs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tabs>
          <w:tab w:val="left" w:pos="567"/>
        </w:tabs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6.1. Все изменения и (или) дополнения к Договору оформляются Сторонами в письменной форме.</w:t>
      </w:r>
    </w:p>
    <w:p w:rsidR="003A3165" w:rsidRPr="003A3165" w:rsidRDefault="003A3165" w:rsidP="006A50AE">
      <w:pPr>
        <w:tabs>
          <w:tab w:val="left" w:pos="567"/>
        </w:tabs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6.2. </w:t>
      </w:r>
      <w:proofErr w:type="gramStart"/>
      <w:r w:rsidRPr="003A3165">
        <w:rPr>
          <w:sz w:val="26"/>
          <w:szCs w:val="26"/>
          <w:lang w:eastAsia="ar-SA"/>
        </w:rPr>
        <w:t>Договор</w:t>
      </w:r>
      <w:proofErr w:type="gramEnd"/>
      <w:r w:rsidRPr="003A3165">
        <w:rPr>
          <w:sz w:val="26"/>
          <w:szCs w:val="26"/>
          <w:lang w:eastAsia="ar-SA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7. РАССМОТРЕНИЕ И УРЕГУЛИРОВАНИЕ СПОРОВ</w:t>
      </w:r>
    </w:p>
    <w:p w:rsidR="009E7E35" w:rsidRPr="003A3165" w:rsidRDefault="009E7E3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7.1. Все споры между Сторонами, возникающие по Договору, разрешаются в соответствии с законодательством  Российской Федерации, с соблюдением претензионного порядка.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8. ИНЫЕ УСЛОВИЯ ДОГОВОРА</w:t>
      </w:r>
    </w:p>
    <w:p w:rsidR="009E7E35" w:rsidRPr="003A3165" w:rsidRDefault="009E7E3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9E7E35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8.1. Договор  составлен в 3-х экземплярах,  имеющих одинаковую юридическую  силу, из которых по одному экземпляру хранится у Сторон, один экземпляр в Управлении </w:t>
      </w:r>
      <w:proofErr w:type="spellStart"/>
      <w:r w:rsidRPr="003A3165">
        <w:rPr>
          <w:sz w:val="26"/>
          <w:szCs w:val="26"/>
          <w:lang w:eastAsia="ar-SA"/>
        </w:rPr>
        <w:t>Росреестра</w:t>
      </w:r>
      <w:proofErr w:type="spellEnd"/>
      <w:r w:rsidRPr="003A3165">
        <w:rPr>
          <w:sz w:val="26"/>
          <w:szCs w:val="26"/>
          <w:lang w:eastAsia="ar-SA"/>
        </w:rPr>
        <w:t xml:space="preserve"> по Курской области.</w:t>
      </w:r>
    </w:p>
    <w:p w:rsidR="003A3165" w:rsidRPr="003A3165" w:rsidRDefault="003A3165" w:rsidP="006A50AE">
      <w:pPr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Приложения к Договору: акт приема-передачи, расчет арендной платы              </w:t>
      </w:r>
    </w:p>
    <w:p w:rsidR="003A3165" w:rsidRP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9. АДРЕСА И БАНКОВСКИЕ РЕКВИЗИТЫ СТОРОН</w:t>
      </w:r>
    </w:p>
    <w:p w:rsidR="003A3165" w:rsidRPr="00B678DA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B678DA" w:rsidRDefault="003A3165" w:rsidP="006A50AE">
      <w:pPr>
        <w:tabs>
          <w:tab w:val="center" w:pos="4960"/>
        </w:tabs>
        <w:suppressAutoHyphens/>
        <w:jc w:val="both"/>
        <w:rPr>
          <w:sz w:val="26"/>
          <w:szCs w:val="26"/>
          <w:lang w:eastAsia="ar-SA"/>
        </w:rPr>
      </w:pPr>
      <w:r w:rsidRPr="00B678DA">
        <w:rPr>
          <w:sz w:val="26"/>
          <w:szCs w:val="26"/>
          <w:lang w:eastAsia="ar-SA"/>
        </w:rPr>
        <w:t xml:space="preserve">Арендодатель:                         </w:t>
      </w:r>
      <w:r w:rsidRPr="00B678DA">
        <w:rPr>
          <w:sz w:val="26"/>
          <w:szCs w:val="26"/>
          <w:lang w:eastAsia="ar-SA"/>
        </w:rPr>
        <w:tab/>
        <w:t xml:space="preserve">  Арендатор:</w:t>
      </w:r>
    </w:p>
    <w:tbl>
      <w:tblPr>
        <w:tblW w:w="10173" w:type="dxa"/>
        <w:tblLayout w:type="fixed"/>
        <w:tblLook w:val="0000"/>
      </w:tblPr>
      <w:tblGrid>
        <w:gridCol w:w="5353"/>
        <w:gridCol w:w="4820"/>
      </w:tblGrid>
      <w:tr w:rsidR="003A3165" w:rsidRPr="00B678DA" w:rsidTr="00B678DA">
        <w:tc>
          <w:tcPr>
            <w:tcW w:w="5353" w:type="dxa"/>
            <w:shd w:val="clear" w:color="auto" w:fill="auto"/>
          </w:tcPr>
          <w:p w:rsidR="00041120" w:rsidRPr="00C15845" w:rsidRDefault="00041120" w:rsidP="00041120">
            <w:pPr>
              <w:keepNext/>
              <w:widowControl w:val="0"/>
              <w:ind w:left="34"/>
              <w:rPr>
                <w:sz w:val="26"/>
                <w:szCs w:val="26"/>
                <w:lang w:eastAsia="ar-SA"/>
              </w:rPr>
            </w:pPr>
            <w:r w:rsidRPr="00C15845">
              <w:rPr>
                <w:bCs/>
                <w:iCs/>
                <w:sz w:val="26"/>
                <w:szCs w:val="26"/>
                <w:lang w:eastAsia="ar-SA"/>
              </w:rPr>
              <w:t>Администрация поселка Прямицыно Октябрьского района Курской области</w:t>
            </w:r>
          </w:p>
          <w:p w:rsidR="00041120" w:rsidRPr="00B678DA" w:rsidRDefault="00041120" w:rsidP="00041120">
            <w:pPr>
              <w:keepNext/>
              <w:widowControl w:val="0"/>
              <w:ind w:left="34"/>
              <w:rPr>
                <w:sz w:val="26"/>
                <w:szCs w:val="26"/>
                <w:lang w:eastAsia="ar-SA"/>
              </w:rPr>
            </w:pPr>
            <w:r w:rsidRPr="00B678DA">
              <w:rPr>
                <w:sz w:val="26"/>
                <w:szCs w:val="26"/>
                <w:lang w:eastAsia="ar-SA"/>
              </w:rPr>
              <w:t xml:space="preserve">Юридический и почтовый адрес: </w:t>
            </w:r>
          </w:p>
          <w:p w:rsidR="00041120" w:rsidRPr="00B678DA" w:rsidRDefault="00041120" w:rsidP="00041120">
            <w:pPr>
              <w:keepNext/>
              <w:widowControl w:val="0"/>
              <w:ind w:left="34"/>
              <w:rPr>
                <w:sz w:val="26"/>
                <w:szCs w:val="26"/>
                <w:lang w:eastAsia="ar-SA"/>
              </w:rPr>
            </w:pPr>
            <w:proofErr w:type="gramStart"/>
            <w:r w:rsidRPr="00B678DA">
              <w:rPr>
                <w:bCs/>
                <w:iCs/>
                <w:sz w:val="26"/>
                <w:szCs w:val="26"/>
                <w:lang w:eastAsia="ar-SA"/>
              </w:rPr>
              <w:t>307200, Курская область, Октябрьский район, п. Прямицыно, ул. Октябрьская, д. 118</w:t>
            </w:r>
            <w:proofErr w:type="gramEnd"/>
          </w:p>
          <w:p w:rsidR="00041120" w:rsidRPr="00B678DA" w:rsidRDefault="00041120" w:rsidP="00041120">
            <w:pPr>
              <w:keepNext/>
              <w:widowControl w:val="0"/>
              <w:ind w:left="34"/>
              <w:rPr>
                <w:sz w:val="26"/>
                <w:szCs w:val="26"/>
                <w:lang w:eastAsia="ar-SA"/>
              </w:rPr>
            </w:pPr>
            <w:r w:rsidRPr="00B678DA">
              <w:rPr>
                <w:sz w:val="26"/>
                <w:szCs w:val="26"/>
                <w:lang w:eastAsia="ar-SA"/>
              </w:rPr>
              <w:t xml:space="preserve">ИНН </w:t>
            </w:r>
            <w:r w:rsidRPr="00B678DA">
              <w:rPr>
                <w:bCs/>
                <w:iCs/>
                <w:sz w:val="26"/>
                <w:szCs w:val="26"/>
                <w:lang w:eastAsia="ar-SA"/>
              </w:rPr>
              <w:t>4617001192</w:t>
            </w:r>
            <w:r w:rsidRPr="00B678DA">
              <w:rPr>
                <w:sz w:val="26"/>
                <w:szCs w:val="26"/>
                <w:lang w:eastAsia="ar-SA"/>
              </w:rPr>
              <w:t xml:space="preserve">, КПП </w:t>
            </w:r>
            <w:r w:rsidRPr="00B678DA">
              <w:rPr>
                <w:bCs/>
                <w:iCs/>
                <w:sz w:val="26"/>
                <w:szCs w:val="26"/>
                <w:lang w:eastAsia="ar-SA"/>
              </w:rPr>
              <w:t>461701001</w:t>
            </w:r>
          </w:p>
          <w:p w:rsidR="00041120" w:rsidRPr="00B678DA" w:rsidRDefault="00041120" w:rsidP="00041120">
            <w:pPr>
              <w:keepNext/>
              <w:widowControl w:val="0"/>
              <w:ind w:left="34"/>
              <w:rPr>
                <w:sz w:val="26"/>
                <w:szCs w:val="26"/>
                <w:lang w:eastAsia="ar-SA"/>
              </w:rPr>
            </w:pPr>
            <w:r w:rsidRPr="00B678DA">
              <w:rPr>
                <w:bCs/>
                <w:iCs/>
                <w:sz w:val="26"/>
                <w:szCs w:val="26"/>
                <w:lang w:eastAsia="ar-SA"/>
              </w:rPr>
              <w:t>Управление федерального казначейства  по Курской области (Администрация поселка Прямицыно Октябрьского района Курской области)</w:t>
            </w:r>
            <w:proofErr w:type="gramStart"/>
            <w:r w:rsidRPr="00B678DA">
              <w:rPr>
                <w:bCs/>
                <w:iCs/>
                <w:sz w:val="26"/>
                <w:szCs w:val="26"/>
                <w:lang w:eastAsia="ar-SA"/>
              </w:rPr>
              <w:t>,л</w:t>
            </w:r>
            <w:proofErr w:type="gramEnd"/>
            <w:r w:rsidRPr="00B678DA">
              <w:rPr>
                <w:bCs/>
                <w:iCs/>
                <w:sz w:val="26"/>
                <w:szCs w:val="26"/>
                <w:lang w:eastAsia="ar-SA"/>
              </w:rPr>
              <w:t>/с:№ 03443017580</w:t>
            </w:r>
          </w:p>
          <w:p w:rsidR="00041120" w:rsidRPr="00B678DA" w:rsidRDefault="00041120" w:rsidP="00041120">
            <w:pPr>
              <w:keepNext/>
              <w:widowControl w:val="0"/>
              <w:ind w:left="34"/>
              <w:rPr>
                <w:sz w:val="26"/>
                <w:szCs w:val="26"/>
                <w:lang w:eastAsia="ar-SA"/>
              </w:rPr>
            </w:pPr>
            <w:proofErr w:type="gramStart"/>
            <w:r w:rsidRPr="00B678DA">
              <w:rPr>
                <w:sz w:val="26"/>
                <w:szCs w:val="26"/>
                <w:lang w:eastAsia="ar-SA"/>
              </w:rPr>
              <w:t>р</w:t>
            </w:r>
            <w:proofErr w:type="gramEnd"/>
            <w:r w:rsidRPr="00B678DA">
              <w:rPr>
                <w:sz w:val="26"/>
                <w:szCs w:val="26"/>
                <w:lang w:eastAsia="ar-SA"/>
              </w:rPr>
              <w:t xml:space="preserve">/с  </w:t>
            </w:r>
            <w:r w:rsidRPr="00B678DA">
              <w:rPr>
                <w:bCs/>
                <w:iCs/>
                <w:sz w:val="26"/>
                <w:szCs w:val="26"/>
                <w:lang w:eastAsia="ar-SA"/>
              </w:rPr>
              <w:t>402048l0245250000408</w:t>
            </w:r>
          </w:p>
          <w:p w:rsidR="00041120" w:rsidRPr="00B678DA" w:rsidRDefault="00041120" w:rsidP="00041120">
            <w:pPr>
              <w:keepNext/>
              <w:widowControl w:val="0"/>
              <w:ind w:left="34"/>
              <w:rPr>
                <w:sz w:val="26"/>
                <w:szCs w:val="26"/>
                <w:lang w:eastAsia="ar-SA"/>
              </w:rPr>
            </w:pPr>
            <w:r w:rsidRPr="00B678DA">
              <w:rPr>
                <w:sz w:val="26"/>
                <w:szCs w:val="26"/>
                <w:lang w:eastAsia="ar-SA"/>
              </w:rPr>
              <w:t xml:space="preserve">в Отделении Курск г. Курск, </w:t>
            </w:r>
          </w:p>
          <w:p w:rsidR="00041120" w:rsidRPr="00B678DA" w:rsidRDefault="00041120" w:rsidP="00041120">
            <w:pPr>
              <w:keepNext/>
              <w:widowControl w:val="0"/>
              <w:ind w:left="34"/>
              <w:rPr>
                <w:sz w:val="26"/>
                <w:szCs w:val="26"/>
                <w:lang w:eastAsia="ar-SA"/>
              </w:rPr>
            </w:pPr>
            <w:r w:rsidRPr="00B678DA">
              <w:rPr>
                <w:bCs/>
                <w:iCs/>
                <w:sz w:val="26"/>
                <w:szCs w:val="26"/>
                <w:lang w:eastAsia="ar-SA"/>
              </w:rPr>
              <w:t>БИК: 043807001</w:t>
            </w:r>
          </w:p>
          <w:p w:rsidR="00041120" w:rsidRPr="00B678DA" w:rsidRDefault="00041120" w:rsidP="00041120">
            <w:pPr>
              <w:keepNext/>
              <w:widowControl w:val="0"/>
              <w:ind w:left="34"/>
              <w:rPr>
                <w:sz w:val="26"/>
                <w:szCs w:val="26"/>
                <w:lang w:eastAsia="ar-SA"/>
              </w:rPr>
            </w:pPr>
            <w:r w:rsidRPr="00B678DA">
              <w:rPr>
                <w:sz w:val="26"/>
                <w:szCs w:val="26"/>
                <w:lang w:eastAsia="ar-SA"/>
              </w:rPr>
              <w:t>тел./факс: 8(47142)2-14-13.</w:t>
            </w:r>
          </w:p>
          <w:p w:rsidR="003A3165" w:rsidRPr="00584F78" w:rsidRDefault="00041120" w:rsidP="00041120">
            <w:pPr>
              <w:autoSpaceDE w:val="0"/>
              <w:autoSpaceDN w:val="0"/>
              <w:adjustRightInd w:val="0"/>
              <w:ind w:right="208"/>
              <w:rPr>
                <w:rFonts w:eastAsia="Calibri"/>
                <w:sz w:val="26"/>
                <w:szCs w:val="26"/>
                <w:lang w:eastAsia="en-US"/>
              </w:rPr>
            </w:pPr>
            <w:r w:rsidRPr="00B678DA">
              <w:rPr>
                <w:sz w:val="26"/>
                <w:szCs w:val="26"/>
                <w:lang w:val="en-US" w:eastAsia="ar-SA"/>
              </w:rPr>
              <w:t>e</w:t>
            </w:r>
            <w:r w:rsidRPr="00584F78">
              <w:rPr>
                <w:sz w:val="26"/>
                <w:szCs w:val="26"/>
                <w:lang w:eastAsia="ar-SA"/>
              </w:rPr>
              <w:t>-</w:t>
            </w:r>
            <w:proofErr w:type="spellStart"/>
            <w:r w:rsidRPr="00B678DA">
              <w:rPr>
                <w:sz w:val="26"/>
                <w:szCs w:val="26"/>
                <w:lang w:val="en-US" w:eastAsia="ar-SA"/>
              </w:rPr>
              <w:t>mail</w:t>
            </w:r>
            <w:hyperlink r:id="rId9" w:history="1">
              <w:r w:rsidRPr="00B678DA">
                <w:rPr>
                  <w:color w:val="0000FF"/>
                  <w:sz w:val="26"/>
                  <w:szCs w:val="26"/>
                  <w:u w:val="single"/>
                  <w:lang w:val="en-US" w:eastAsia="ar-SA"/>
                </w:rPr>
                <w:t>pryamitsino</w:t>
              </w:r>
              <w:proofErr w:type="spellEnd"/>
              <w:r w:rsidRPr="00584F78">
                <w:rPr>
                  <w:color w:val="0000FF"/>
                  <w:sz w:val="26"/>
                  <w:szCs w:val="26"/>
                  <w:u w:val="single"/>
                  <w:lang w:eastAsia="ar-SA"/>
                </w:rPr>
                <w:t>2016@</w:t>
              </w:r>
              <w:proofErr w:type="spellStart"/>
              <w:r w:rsidRPr="00B678DA">
                <w:rPr>
                  <w:color w:val="0000FF"/>
                  <w:sz w:val="26"/>
                  <w:szCs w:val="26"/>
                  <w:u w:val="single"/>
                  <w:lang w:val="en-US" w:eastAsia="ar-SA"/>
                </w:rPr>
                <w:t>yandex</w:t>
              </w:r>
              <w:proofErr w:type="spellEnd"/>
              <w:r w:rsidRPr="00584F78">
                <w:rPr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proofErr w:type="spellStart"/>
              <w:r w:rsidRPr="00B678DA">
                <w:rPr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4820" w:type="dxa"/>
          </w:tcPr>
          <w:p w:rsidR="003A3165" w:rsidRPr="00584F78" w:rsidRDefault="003A3165" w:rsidP="006A50AE">
            <w:pPr>
              <w:suppressAutoHyphens/>
              <w:ind w:right="108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3A3165" w:rsidRPr="00B678DA" w:rsidTr="00B678DA">
        <w:tc>
          <w:tcPr>
            <w:tcW w:w="5353" w:type="dxa"/>
            <w:shd w:val="clear" w:color="auto" w:fill="auto"/>
          </w:tcPr>
          <w:p w:rsidR="003A3165" w:rsidRPr="00584F78" w:rsidRDefault="003A3165" w:rsidP="006A50A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820" w:type="dxa"/>
          </w:tcPr>
          <w:p w:rsidR="003A3165" w:rsidRPr="00584F78" w:rsidRDefault="003A3165" w:rsidP="006A50AE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</w:p>
        </w:tc>
      </w:tr>
      <w:tr w:rsidR="00041120" w:rsidRPr="00B678DA" w:rsidTr="00B678DA">
        <w:trPr>
          <w:trHeight w:val="80"/>
        </w:trPr>
        <w:tc>
          <w:tcPr>
            <w:tcW w:w="5353" w:type="dxa"/>
            <w:shd w:val="clear" w:color="auto" w:fill="auto"/>
          </w:tcPr>
          <w:p w:rsidR="00041120" w:rsidRPr="00B678DA" w:rsidRDefault="00041120" w:rsidP="00041120">
            <w:pPr>
              <w:rPr>
                <w:sz w:val="26"/>
                <w:szCs w:val="26"/>
                <w:lang w:eastAsia="ar-SA"/>
              </w:rPr>
            </w:pPr>
            <w:r w:rsidRPr="00B678DA">
              <w:rPr>
                <w:sz w:val="26"/>
                <w:szCs w:val="26"/>
                <w:lang w:eastAsia="ar-SA"/>
              </w:rPr>
              <w:t>Глава Администрации поселка Прямицыно Октябрьского района Курской области</w:t>
            </w:r>
          </w:p>
          <w:p w:rsidR="00041120" w:rsidRPr="00B678DA" w:rsidRDefault="00041120" w:rsidP="00041120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</w:tcPr>
          <w:p w:rsidR="00041120" w:rsidRPr="00B678DA" w:rsidRDefault="00041120" w:rsidP="006A50AE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041120" w:rsidRPr="00B678DA" w:rsidTr="00B678DA">
        <w:trPr>
          <w:trHeight w:val="80"/>
        </w:trPr>
        <w:tc>
          <w:tcPr>
            <w:tcW w:w="5353" w:type="dxa"/>
            <w:shd w:val="clear" w:color="auto" w:fill="auto"/>
          </w:tcPr>
          <w:p w:rsidR="00041120" w:rsidRPr="00B678DA" w:rsidRDefault="00041120" w:rsidP="00041120">
            <w:pPr>
              <w:rPr>
                <w:sz w:val="26"/>
                <w:szCs w:val="26"/>
                <w:lang w:eastAsia="ar-SA"/>
              </w:rPr>
            </w:pPr>
            <w:r w:rsidRPr="00B678DA">
              <w:rPr>
                <w:sz w:val="26"/>
                <w:szCs w:val="26"/>
                <w:lang w:eastAsia="ar-SA"/>
              </w:rPr>
              <w:t xml:space="preserve">__________________ </w:t>
            </w:r>
            <w:r w:rsidRPr="00B678DA">
              <w:rPr>
                <w:bCs/>
                <w:sz w:val="26"/>
                <w:szCs w:val="26"/>
                <w:lang w:eastAsia="ar-SA"/>
              </w:rPr>
              <w:t>О.Н. Стародубцева</w:t>
            </w:r>
          </w:p>
        </w:tc>
        <w:tc>
          <w:tcPr>
            <w:tcW w:w="4820" w:type="dxa"/>
          </w:tcPr>
          <w:p w:rsidR="00041120" w:rsidRPr="00B678DA" w:rsidRDefault="00041120" w:rsidP="006A50AE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041120" w:rsidRPr="00B678DA" w:rsidTr="00B678DA">
        <w:trPr>
          <w:trHeight w:val="80"/>
        </w:trPr>
        <w:tc>
          <w:tcPr>
            <w:tcW w:w="5353" w:type="dxa"/>
            <w:shd w:val="clear" w:color="auto" w:fill="auto"/>
          </w:tcPr>
          <w:p w:rsidR="00041120" w:rsidRPr="00B678DA" w:rsidRDefault="00041120" w:rsidP="00041120">
            <w:pPr>
              <w:rPr>
                <w:sz w:val="26"/>
                <w:szCs w:val="26"/>
                <w:lang w:eastAsia="ar-SA"/>
              </w:rPr>
            </w:pPr>
            <w:r w:rsidRPr="00B678DA">
              <w:rPr>
                <w:sz w:val="26"/>
                <w:szCs w:val="26"/>
                <w:lang w:eastAsia="ar-SA"/>
              </w:rPr>
              <w:t>м.п.</w:t>
            </w:r>
          </w:p>
        </w:tc>
        <w:tc>
          <w:tcPr>
            <w:tcW w:w="4820" w:type="dxa"/>
          </w:tcPr>
          <w:p w:rsidR="00041120" w:rsidRPr="00B678DA" w:rsidRDefault="00041120" w:rsidP="006A50AE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</w:tbl>
    <w:p w:rsidR="003A3165" w:rsidRPr="00B678DA" w:rsidRDefault="003A3165" w:rsidP="006A50AE">
      <w:pPr>
        <w:suppressAutoHyphens/>
        <w:rPr>
          <w:sz w:val="26"/>
          <w:szCs w:val="26"/>
          <w:lang w:eastAsia="ar-SA"/>
        </w:rPr>
      </w:pPr>
    </w:p>
    <w:p w:rsidR="003A3165" w:rsidRPr="00B678DA" w:rsidRDefault="003A3165" w:rsidP="006A50AE">
      <w:pPr>
        <w:suppressAutoHyphens/>
        <w:ind w:firstLine="708"/>
        <w:jc w:val="right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ind w:firstLine="708"/>
        <w:jc w:val="right"/>
        <w:rPr>
          <w:sz w:val="24"/>
          <w:szCs w:val="24"/>
          <w:lang w:eastAsia="ar-SA"/>
        </w:rPr>
      </w:pPr>
      <w:r w:rsidRPr="00B678DA">
        <w:rPr>
          <w:sz w:val="26"/>
          <w:szCs w:val="26"/>
          <w:lang w:eastAsia="ar-SA"/>
        </w:rPr>
        <w:br w:type="page"/>
      </w:r>
      <w:r w:rsidRPr="003A3165">
        <w:rPr>
          <w:sz w:val="24"/>
          <w:szCs w:val="24"/>
          <w:lang w:eastAsia="ar-SA"/>
        </w:rPr>
        <w:lastRenderedPageBreak/>
        <w:t>Приложение № 1 к договору №___</w:t>
      </w:r>
    </w:p>
    <w:p w:rsidR="003A3165" w:rsidRPr="003A3165" w:rsidRDefault="003A3165" w:rsidP="006A50AE">
      <w:pPr>
        <w:suppressAutoHyphens/>
        <w:jc w:val="right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 xml:space="preserve">аренды земельного участка                                                                </w:t>
      </w:r>
    </w:p>
    <w:p w:rsidR="003A3165" w:rsidRPr="003A3165" w:rsidRDefault="003A3165" w:rsidP="006A50AE">
      <w:pPr>
        <w:suppressAutoHyphens/>
        <w:ind w:firstLine="708"/>
        <w:jc w:val="right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 xml:space="preserve">          от  "___"________   20__ г.</w:t>
      </w:r>
    </w:p>
    <w:p w:rsidR="00707421" w:rsidRDefault="00707421" w:rsidP="006A50AE">
      <w:pPr>
        <w:suppressAutoHyphens/>
        <w:jc w:val="center"/>
        <w:rPr>
          <w:sz w:val="24"/>
          <w:szCs w:val="24"/>
          <w:lang w:eastAsia="ar-SA"/>
        </w:rPr>
      </w:pPr>
    </w:p>
    <w:p w:rsidR="003A3165" w:rsidRPr="00226A31" w:rsidRDefault="003A3165" w:rsidP="006A50AE">
      <w:pPr>
        <w:suppressAutoHyphens/>
        <w:jc w:val="center"/>
        <w:rPr>
          <w:sz w:val="23"/>
          <w:szCs w:val="23"/>
          <w:lang w:eastAsia="ar-SA"/>
        </w:rPr>
      </w:pPr>
      <w:r w:rsidRPr="00226A31">
        <w:rPr>
          <w:sz w:val="23"/>
          <w:szCs w:val="23"/>
          <w:lang w:eastAsia="ar-SA"/>
        </w:rPr>
        <w:t>АКТ ПРИЕМА-ПЕРЕДАЧИ</w:t>
      </w:r>
    </w:p>
    <w:p w:rsidR="003A3165" w:rsidRPr="00226A31" w:rsidRDefault="003A3165" w:rsidP="006A50AE">
      <w:pPr>
        <w:suppressAutoHyphens/>
        <w:jc w:val="both"/>
        <w:rPr>
          <w:sz w:val="23"/>
          <w:szCs w:val="23"/>
          <w:lang w:eastAsia="ar-SA"/>
        </w:rPr>
      </w:pPr>
    </w:p>
    <w:p w:rsidR="003A3165" w:rsidRPr="00226A31" w:rsidRDefault="00373863" w:rsidP="006A50AE">
      <w:pPr>
        <w:suppressAutoHyphens/>
        <w:rPr>
          <w:sz w:val="23"/>
          <w:szCs w:val="23"/>
          <w:lang w:eastAsia="ar-SA"/>
        </w:rPr>
      </w:pPr>
      <w:r w:rsidRPr="00226A31">
        <w:rPr>
          <w:rFonts w:eastAsia="Calibri"/>
          <w:sz w:val="23"/>
          <w:szCs w:val="23"/>
          <w:lang w:eastAsia="ar-SA"/>
        </w:rPr>
        <w:t>п</w:t>
      </w:r>
      <w:r w:rsidR="00740079" w:rsidRPr="00226A31">
        <w:rPr>
          <w:rFonts w:eastAsia="Calibri"/>
          <w:sz w:val="23"/>
          <w:szCs w:val="23"/>
          <w:lang w:eastAsia="ar-SA"/>
        </w:rPr>
        <w:t xml:space="preserve">. </w:t>
      </w:r>
      <w:r w:rsidRPr="00226A31">
        <w:rPr>
          <w:rFonts w:eastAsia="Calibri"/>
          <w:sz w:val="23"/>
          <w:szCs w:val="23"/>
          <w:lang w:eastAsia="ar-SA"/>
        </w:rPr>
        <w:t>Прямицыно</w:t>
      </w:r>
      <w:r w:rsidR="003A3165" w:rsidRPr="00226A31">
        <w:rPr>
          <w:sz w:val="23"/>
          <w:szCs w:val="23"/>
          <w:lang w:eastAsia="ar-SA"/>
        </w:rPr>
        <w:tab/>
      </w:r>
      <w:r w:rsidR="003A3165" w:rsidRPr="00226A31">
        <w:rPr>
          <w:sz w:val="23"/>
          <w:szCs w:val="23"/>
          <w:lang w:eastAsia="ar-SA"/>
        </w:rPr>
        <w:tab/>
        <w:t xml:space="preserve">      «___» ________  20__ г.</w:t>
      </w:r>
    </w:p>
    <w:p w:rsidR="003A3165" w:rsidRPr="00226A31" w:rsidRDefault="003A3165" w:rsidP="006A50AE">
      <w:pPr>
        <w:suppressAutoHyphens/>
        <w:jc w:val="both"/>
        <w:rPr>
          <w:sz w:val="23"/>
          <w:szCs w:val="23"/>
          <w:lang w:eastAsia="ar-SA"/>
        </w:rPr>
      </w:pPr>
      <w:r w:rsidRPr="00226A31">
        <w:rPr>
          <w:sz w:val="23"/>
          <w:szCs w:val="23"/>
          <w:lang w:eastAsia="ar-SA"/>
        </w:rPr>
        <w:t>Курской области</w:t>
      </w:r>
    </w:p>
    <w:p w:rsidR="003A3165" w:rsidRPr="00226A31" w:rsidRDefault="003A3165" w:rsidP="006A50AE">
      <w:pPr>
        <w:suppressAutoHyphens/>
        <w:jc w:val="both"/>
        <w:rPr>
          <w:sz w:val="23"/>
          <w:szCs w:val="23"/>
          <w:lang w:eastAsia="ar-SA"/>
        </w:rPr>
      </w:pPr>
    </w:p>
    <w:p w:rsidR="003A3165" w:rsidRPr="00226A31" w:rsidRDefault="001E1C55" w:rsidP="000B0E98">
      <w:pPr>
        <w:suppressAutoHyphens/>
        <w:ind w:firstLine="567"/>
        <w:jc w:val="both"/>
        <w:rPr>
          <w:sz w:val="23"/>
          <w:szCs w:val="23"/>
          <w:lang w:eastAsia="ar-SA"/>
        </w:rPr>
      </w:pPr>
      <w:r w:rsidRPr="00226A31">
        <w:rPr>
          <w:rFonts w:eastAsia="Calibri"/>
          <w:bCs/>
          <w:sz w:val="23"/>
          <w:szCs w:val="23"/>
          <w:lang w:eastAsia="en-US"/>
        </w:rPr>
        <w:t>Администрация поселка Прямицыно Октябрьского района Курской области</w:t>
      </w:r>
      <w:r w:rsidRPr="00226A31">
        <w:rPr>
          <w:rFonts w:eastAsia="Calibri"/>
          <w:sz w:val="23"/>
          <w:szCs w:val="23"/>
          <w:lang w:eastAsia="en-US"/>
        </w:rPr>
        <w:t xml:space="preserve">, именуемая в дальнейшем «Арендодатель», в лице главы </w:t>
      </w:r>
      <w:r w:rsidRPr="00226A31">
        <w:rPr>
          <w:rFonts w:eastAsia="Calibri"/>
          <w:bCs/>
          <w:sz w:val="23"/>
          <w:szCs w:val="23"/>
          <w:lang w:eastAsia="en-US"/>
        </w:rPr>
        <w:t>Стародубцевой Ольги Николаевны</w:t>
      </w:r>
      <w:r w:rsidR="003A3165" w:rsidRPr="00226A31">
        <w:rPr>
          <w:sz w:val="23"/>
          <w:szCs w:val="23"/>
          <w:lang w:eastAsia="ar-SA"/>
        </w:rPr>
        <w:t>, действующего на основании Устава, с одной стороны, и _________________________, именуемый в дальнейшем «Арендатор», в лице _____________________, с другой стороны, и именуемые в дальнейшем «Стороны», на основании протокола ____________________________ № ___ от ___________ г., подписали настоящий акт о нижеследующем:</w:t>
      </w:r>
    </w:p>
    <w:p w:rsidR="00367D46" w:rsidRPr="00226A31" w:rsidRDefault="003A3165" w:rsidP="00367D46">
      <w:pPr>
        <w:suppressAutoHyphens/>
        <w:ind w:firstLine="567"/>
        <w:jc w:val="both"/>
        <w:rPr>
          <w:sz w:val="23"/>
          <w:szCs w:val="23"/>
          <w:lang w:eastAsia="ar-SA"/>
        </w:rPr>
      </w:pPr>
      <w:r w:rsidRPr="00226A31">
        <w:rPr>
          <w:sz w:val="23"/>
          <w:szCs w:val="23"/>
          <w:lang w:eastAsia="ar-SA"/>
        </w:rPr>
        <w:tab/>
        <w:t xml:space="preserve">1. Арендодатель в соответствии с договором № ___ аренды  земельного участка от _______________20__ г. передал Арендатору в аренду </w:t>
      </w:r>
      <w:r w:rsidR="006E0B28" w:rsidRPr="00226A31">
        <w:rPr>
          <w:sz w:val="23"/>
          <w:szCs w:val="23"/>
          <w:lang w:eastAsia="ar-SA"/>
        </w:rPr>
        <w:t xml:space="preserve">земельный участок из категории земель – </w:t>
      </w:r>
      <w:r w:rsidR="00367D46" w:rsidRPr="00226A31">
        <w:rPr>
          <w:sz w:val="23"/>
          <w:szCs w:val="23"/>
          <w:lang w:eastAsia="ar-SA"/>
        </w:rPr>
        <w:t xml:space="preserve">земли населенных пунктов, вид разрешенного использования: </w:t>
      </w:r>
      <w:proofErr w:type="spellStart"/>
      <w:r w:rsidR="00367D46" w:rsidRPr="00226A31">
        <w:rPr>
          <w:sz w:val="23"/>
          <w:szCs w:val="23"/>
          <w:lang w:eastAsia="ar-SA"/>
        </w:rPr>
        <w:t>среднеэтажная</w:t>
      </w:r>
      <w:proofErr w:type="spellEnd"/>
      <w:r w:rsidR="00367D46" w:rsidRPr="00226A31">
        <w:rPr>
          <w:sz w:val="23"/>
          <w:szCs w:val="23"/>
          <w:lang w:eastAsia="ar-SA"/>
        </w:rPr>
        <w:t xml:space="preserve"> жилая застройка, площадью 2500 кв.м., кадастровый номер 46:17:010123:353, местоположение: Курская область, Октябрьский район, пос. Прямицыно, ул. Мирная, д.21. </w:t>
      </w:r>
    </w:p>
    <w:p w:rsidR="003A3165" w:rsidRPr="00226A31" w:rsidRDefault="00367D46" w:rsidP="00367D46">
      <w:pPr>
        <w:suppressAutoHyphens/>
        <w:ind w:firstLine="567"/>
        <w:jc w:val="both"/>
        <w:rPr>
          <w:sz w:val="23"/>
          <w:szCs w:val="23"/>
          <w:lang w:eastAsia="ar-SA"/>
        </w:rPr>
      </w:pPr>
      <w:proofErr w:type="gramStart"/>
      <w:r w:rsidRPr="00226A31">
        <w:rPr>
          <w:sz w:val="23"/>
          <w:szCs w:val="23"/>
          <w:lang w:eastAsia="ar-SA"/>
        </w:rPr>
        <w:t xml:space="preserve">В кадастровой выписке о земельном участке указаны ограничения прав на земельный участок, предусмотренные статьей 56 Земельного кодекса Российской Федерации, Планируемое закрепленное охотничье угодье Октябрьский 2, зона с особыми условиями использования территорий, 46.17.2.90, Постановление Губернатора Курской области «Об утверждении схемы размещения, </w:t>
      </w:r>
      <w:r w:rsidRPr="00226A31">
        <w:rPr>
          <w:bCs/>
          <w:sz w:val="23"/>
          <w:szCs w:val="23"/>
          <w:lang w:eastAsia="ar-SA"/>
        </w:rPr>
        <w:t>использования и охраны охотничьих угодий территории Курской области</w:t>
      </w:r>
      <w:r w:rsidRPr="00226A31">
        <w:rPr>
          <w:sz w:val="23"/>
          <w:szCs w:val="23"/>
          <w:lang w:eastAsia="ar-SA"/>
        </w:rPr>
        <w:t>» № 361-пг от 11.09.2018 г.</w:t>
      </w:r>
      <w:proofErr w:type="gramEnd"/>
    </w:p>
    <w:p w:rsidR="003A3165" w:rsidRPr="00226A31" w:rsidRDefault="003A3165" w:rsidP="000B0E98">
      <w:pPr>
        <w:suppressAutoHyphens/>
        <w:ind w:firstLine="567"/>
        <w:jc w:val="both"/>
        <w:rPr>
          <w:sz w:val="23"/>
          <w:szCs w:val="23"/>
          <w:lang w:eastAsia="ar-SA"/>
        </w:rPr>
      </w:pPr>
      <w:r w:rsidRPr="00226A31">
        <w:rPr>
          <w:sz w:val="23"/>
          <w:szCs w:val="23"/>
          <w:lang w:eastAsia="ar-SA"/>
        </w:rPr>
        <w:tab/>
        <w:t>2. Претензий  у  Арендатора  к  Арендодателю  по передаваемому земельному участку не имеется.</w:t>
      </w:r>
    </w:p>
    <w:p w:rsidR="003A3165" w:rsidRPr="00226A31" w:rsidRDefault="003A3165" w:rsidP="000B0E98">
      <w:pPr>
        <w:suppressAutoHyphens/>
        <w:ind w:firstLine="567"/>
        <w:jc w:val="both"/>
        <w:rPr>
          <w:sz w:val="23"/>
          <w:szCs w:val="23"/>
          <w:lang w:eastAsia="ar-SA"/>
        </w:rPr>
      </w:pPr>
      <w:r w:rsidRPr="00226A31">
        <w:rPr>
          <w:sz w:val="23"/>
          <w:szCs w:val="23"/>
          <w:lang w:eastAsia="ar-SA"/>
        </w:rPr>
        <w:tab/>
        <w:t>3. Настоящим актом приема-передачи каждая из сторон по договору подтверждает, что  обязательства  сторон  выполнены, у сторон нет друг к другу претензий по существу договора.</w:t>
      </w:r>
    </w:p>
    <w:p w:rsidR="003A3165" w:rsidRPr="00226A31" w:rsidRDefault="003A3165" w:rsidP="006A50AE">
      <w:pPr>
        <w:suppressAutoHyphens/>
        <w:jc w:val="both"/>
        <w:rPr>
          <w:sz w:val="23"/>
          <w:szCs w:val="23"/>
          <w:lang w:eastAsia="ar-SA"/>
        </w:rPr>
      </w:pPr>
      <w:r w:rsidRPr="00226A31">
        <w:rPr>
          <w:sz w:val="23"/>
          <w:szCs w:val="23"/>
          <w:lang w:eastAsia="ar-SA"/>
        </w:rPr>
        <w:tab/>
        <w:t xml:space="preserve">4. Настоящий  передаточный  акт  составлен  в 3-х экземплярах, имеющих одинаковую юридическую силу. Один экземпляр хранится в Управлении </w:t>
      </w:r>
      <w:proofErr w:type="spellStart"/>
      <w:r w:rsidRPr="00226A31">
        <w:rPr>
          <w:sz w:val="23"/>
          <w:szCs w:val="23"/>
          <w:lang w:eastAsia="ar-SA"/>
        </w:rPr>
        <w:t>Росреестра</w:t>
      </w:r>
      <w:proofErr w:type="spellEnd"/>
      <w:r w:rsidRPr="00226A31">
        <w:rPr>
          <w:sz w:val="23"/>
          <w:szCs w:val="23"/>
          <w:lang w:eastAsia="ar-SA"/>
        </w:rPr>
        <w:t xml:space="preserve"> по Курской области, и по одному экземпляру у Арендодателя и Арендатора.</w:t>
      </w:r>
    </w:p>
    <w:p w:rsidR="003A3165" w:rsidRPr="00226A31" w:rsidRDefault="003A3165" w:rsidP="006A50AE">
      <w:pPr>
        <w:suppressAutoHyphens/>
        <w:ind w:firstLine="284"/>
        <w:jc w:val="both"/>
        <w:rPr>
          <w:sz w:val="23"/>
          <w:szCs w:val="23"/>
          <w:lang w:eastAsia="ar-SA"/>
        </w:rPr>
      </w:pPr>
    </w:p>
    <w:p w:rsidR="003A3165" w:rsidRPr="00226A31" w:rsidRDefault="003A3165" w:rsidP="006A50AE">
      <w:pPr>
        <w:suppressAutoHyphens/>
        <w:jc w:val="center"/>
        <w:rPr>
          <w:sz w:val="23"/>
          <w:szCs w:val="23"/>
          <w:lang w:eastAsia="ar-SA"/>
        </w:rPr>
      </w:pPr>
      <w:r w:rsidRPr="00226A31">
        <w:rPr>
          <w:sz w:val="23"/>
          <w:szCs w:val="23"/>
          <w:lang w:eastAsia="ar-SA"/>
        </w:rPr>
        <w:t>ПОДПИСИ СТОРОН</w:t>
      </w:r>
    </w:p>
    <w:p w:rsidR="003A3165" w:rsidRPr="00226A31" w:rsidRDefault="003A3165" w:rsidP="006A50AE">
      <w:pPr>
        <w:suppressAutoHyphens/>
        <w:jc w:val="both"/>
        <w:rPr>
          <w:sz w:val="23"/>
          <w:szCs w:val="23"/>
          <w:lang w:eastAsia="ar-SA"/>
        </w:rPr>
      </w:pPr>
      <w:r w:rsidRPr="00226A31">
        <w:rPr>
          <w:sz w:val="23"/>
          <w:szCs w:val="23"/>
          <w:lang w:eastAsia="ar-SA"/>
        </w:rPr>
        <w:t xml:space="preserve">                         Арендодатель:</w:t>
      </w:r>
      <w:r w:rsidRPr="00226A31">
        <w:rPr>
          <w:sz w:val="23"/>
          <w:szCs w:val="23"/>
          <w:lang w:eastAsia="ar-SA"/>
        </w:rPr>
        <w:tab/>
      </w:r>
      <w:r w:rsidRPr="00226A31">
        <w:rPr>
          <w:sz w:val="23"/>
          <w:szCs w:val="23"/>
          <w:lang w:eastAsia="ar-SA"/>
        </w:rPr>
        <w:tab/>
      </w:r>
      <w:r w:rsidRPr="00226A31">
        <w:rPr>
          <w:sz w:val="23"/>
          <w:szCs w:val="23"/>
          <w:lang w:eastAsia="ar-SA"/>
        </w:rPr>
        <w:tab/>
      </w:r>
      <w:r w:rsidRPr="00226A31">
        <w:rPr>
          <w:sz w:val="23"/>
          <w:szCs w:val="23"/>
          <w:lang w:eastAsia="ar-SA"/>
        </w:rPr>
        <w:tab/>
      </w:r>
      <w:r w:rsidRPr="00226A31">
        <w:rPr>
          <w:sz w:val="23"/>
          <w:szCs w:val="23"/>
          <w:lang w:eastAsia="ar-SA"/>
        </w:rPr>
        <w:tab/>
        <w:t>Арендатор:</w:t>
      </w:r>
    </w:p>
    <w:tbl>
      <w:tblPr>
        <w:tblW w:w="11024" w:type="dxa"/>
        <w:tblLayout w:type="fixed"/>
        <w:tblLook w:val="0000"/>
      </w:tblPr>
      <w:tblGrid>
        <w:gridCol w:w="5495"/>
        <w:gridCol w:w="5529"/>
      </w:tblGrid>
      <w:tr w:rsidR="00367D46" w:rsidRPr="00226A31" w:rsidTr="0021341D">
        <w:tc>
          <w:tcPr>
            <w:tcW w:w="5495" w:type="dxa"/>
            <w:shd w:val="clear" w:color="auto" w:fill="auto"/>
          </w:tcPr>
          <w:p w:rsidR="00367D46" w:rsidRPr="00226A31" w:rsidRDefault="00367D46" w:rsidP="008E4F10">
            <w:pPr>
              <w:keepNext/>
              <w:widowControl w:val="0"/>
              <w:ind w:left="34"/>
              <w:rPr>
                <w:sz w:val="23"/>
                <w:szCs w:val="23"/>
                <w:lang w:eastAsia="ar-SA"/>
              </w:rPr>
            </w:pPr>
            <w:r w:rsidRPr="00226A31">
              <w:rPr>
                <w:bCs/>
                <w:iCs/>
                <w:sz w:val="23"/>
                <w:szCs w:val="23"/>
                <w:lang w:eastAsia="ar-SA"/>
              </w:rPr>
              <w:t>Администрация поселка Прямицыно Октябрьского района Курской области</w:t>
            </w:r>
          </w:p>
          <w:p w:rsidR="00367D46" w:rsidRPr="00226A31" w:rsidRDefault="00367D46" w:rsidP="008E4F10">
            <w:pPr>
              <w:keepNext/>
              <w:widowControl w:val="0"/>
              <w:ind w:left="34"/>
              <w:rPr>
                <w:sz w:val="23"/>
                <w:szCs w:val="23"/>
                <w:lang w:eastAsia="ar-SA"/>
              </w:rPr>
            </w:pPr>
            <w:r w:rsidRPr="00226A31">
              <w:rPr>
                <w:sz w:val="23"/>
                <w:szCs w:val="23"/>
                <w:lang w:eastAsia="ar-SA"/>
              </w:rPr>
              <w:t xml:space="preserve">Юридический и почтовый адрес: </w:t>
            </w:r>
          </w:p>
          <w:p w:rsidR="00367D46" w:rsidRPr="00226A31" w:rsidRDefault="00367D46" w:rsidP="008E4F10">
            <w:pPr>
              <w:keepNext/>
              <w:widowControl w:val="0"/>
              <w:ind w:left="34"/>
              <w:rPr>
                <w:sz w:val="23"/>
                <w:szCs w:val="23"/>
                <w:lang w:eastAsia="ar-SA"/>
              </w:rPr>
            </w:pPr>
            <w:proofErr w:type="gramStart"/>
            <w:r w:rsidRPr="00226A31">
              <w:rPr>
                <w:bCs/>
                <w:iCs/>
                <w:sz w:val="23"/>
                <w:szCs w:val="23"/>
                <w:lang w:eastAsia="ar-SA"/>
              </w:rPr>
              <w:t>307200, Курская область, Октябрьский район, п. Прямицыно, ул. Октябрьская, д. 118</w:t>
            </w:r>
            <w:proofErr w:type="gramEnd"/>
          </w:p>
          <w:p w:rsidR="00367D46" w:rsidRPr="00226A31" w:rsidRDefault="00367D46" w:rsidP="008E4F10">
            <w:pPr>
              <w:keepNext/>
              <w:widowControl w:val="0"/>
              <w:ind w:left="34"/>
              <w:rPr>
                <w:sz w:val="23"/>
                <w:szCs w:val="23"/>
                <w:lang w:eastAsia="ar-SA"/>
              </w:rPr>
            </w:pPr>
            <w:r w:rsidRPr="00226A31">
              <w:rPr>
                <w:sz w:val="23"/>
                <w:szCs w:val="23"/>
                <w:lang w:eastAsia="ar-SA"/>
              </w:rPr>
              <w:t xml:space="preserve">ИНН </w:t>
            </w:r>
            <w:r w:rsidRPr="00226A31">
              <w:rPr>
                <w:bCs/>
                <w:iCs/>
                <w:sz w:val="23"/>
                <w:szCs w:val="23"/>
                <w:lang w:eastAsia="ar-SA"/>
              </w:rPr>
              <w:t>4617001192</w:t>
            </w:r>
            <w:r w:rsidRPr="00226A31">
              <w:rPr>
                <w:sz w:val="23"/>
                <w:szCs w:val="23"/>
                <w:lang w:eastAsia="ar-SA"/>
              </w:rPr>
              <w:t xml:space="preserve">, КПП </w:t>
            </w:r>
            <w:r w:rsidRPr="00226A31">
              <w:rPr>
                <w:bCs/>
                <w:iCs/>
                <w:sz w:val="23"/>
                <w:szCs w:val="23"/>
                <w:lang w:eastAsia="ar-SA"/>
              </w:rPr>
              <w:t>461701001</w:t>
            </w:r>
          </w:p>
          <w:p w:rsidR="00367D46" w:rsidRPr="00226A31" w:rsidRDefault="00367D46" w:rsidP="008E4F10">
            <w:pPr>
              <w:keepNext/>
              <w:widowControl w:val="0"/>
              <w:ind w:left="34"/>
              <w:rPr>
                <w:sz w:val="23"/>
                <w:szCs w:val="23"/>
                <w:lang w:eastAsia="ar-SA"/>
              </w:rPr>
            </w:pPr>
            <w:r w:rsidRPr="00226A31">
              <w:rPr>
                <w:bCs/>
                <w:iCs/>
                <w:sz w:val="23"/>
                <w:szCs w:val="23"/>
                <w:lang w:eastAsia="ar-SA"/>
              </w:rPr>
              <w:t>Управление федерального казначейства  по Курской области (Администрация поселка Прямицыно Октябрьского района Курской области)</w:t>
            </w:r>
            <w:proofErr w:type="gramStart"/>
            <w:r w:rsidRPr="00226A31">
              <w:rPr>
                <w:bCs/>
                <w:iCs/>
                <w:sz w:val="23"/>
                <w:szCs w:val="23"/>
                <w:lang w:eastAsia="ar-SA"/>
              </w:rPr>
              <w:t>,л</w:t>
            </w:r>
            <w:proofErr w:type="gramEnd"/>
            <w:r w:rsidRPr="00226A31">
              <w:rPr>
                <w:bCs/>
                <w:iCs/>
                <w:sz w:val="23"/>
                <w:szCs w:val="23"/>
                <w:lang w:eastAsia="ar-SA"/>
              </w:rPr>
              <w:t>/с:№ 03443017580</w:t>
            </w:r>
          </w:p>
          <w:p w:rsidR="00367D46" w:rsidRPr="00226A31" w:rsidRDefault="00367D46" w:rsidP="008E4F10">
            <w:pPr>
              <w:keepNext/>
              <w:widowControl w:val="0"/>
              <w:ind w:left="34"/>
              <w:rPr>
                <w:sz w:val="23"/>
                <w:szCs w:val="23"/>
                <w:lang w:eastAsia="ar-SA"/>
              </w:rPr>
            </w:pPr>
            <w:proofErr w:type="gramStart"/>
            <w:r w:rsidRPr="00226A31">
              <w:rPr>
                <w:sz w:val="23"/>
                <w:szCs w:val="23"/>
                <w:lang w:eastAsia="ar-SA"/>
              </w:rPr>
              <w:t>р</w:t>
            </w:r>
            <w:proofErr w:type="gramEnd"/>
            <w:r w:rsidRPr="00226A31">
              <w:rPr>
                <w:sz w:val="23"/>
                <w:szCs w:val="23"/>
                <w:lang w:eastAsia="ar-SA"/>
              </w:rPr>
              <w:t xml:space="preserve">/с  </w:t>
            </w:r>
            <w:r w:rsidRPr="00226A31">
              <w:rPr>
                <w:bCs/>
                <w:iCs/>
                <w:sz w:val="23"/>
                <w:szCs w:val="23"/>
                <w:lang w:eastAsia="ar-SA"/>
              </w:rPr>
              <w:t>402048l0245250000408</w:t>
            </w:r>
          </w:p>
          <w:p w:rsidR="00367D46" w:rsidRPr="00226A31" w:rsidRDefault="00367D46" w:rsidP="008E4F10">
            <w:pPr>
              <w:keepNext/>
              <w:widowControl w:val="0"/>
              <w:ind w:left="34"/>
              <w:rPr>
                <w:sz w:val="23"/>
                <w:szCs w:val="23"/>
                <w:lang w:eastAsia="ar-SA"/>
              </w:rPr>
            </w:pPr>
            <w:r w:rsidRPr="00226A31">
              <w:rPr>
                <w:sz w:val="23"/>
                <w:szCs w:val="23"/>
                <w:lang w:eastAsia="ar-SA"/>
              </w:rPr>
              <w:t xml:space="preserve">в Отделении Курск г. Курск, </w:t>
            </w:r>
          </w:p>
          <w:p w:rsidR="00367D46" w:rsidRPr="00226A31" w:rsidRDefault="00367D46" w:rsidP="008E4F10">
            <w:pPr>
              <w:keepNext/>
              <w:widowControl w:val="0"/>
              <w:ind w:left="34"/>
              <w:rPr>
                <w:sz w:val="23"/>
                <w:szCs w:val="23"/>
                <w:lang w:eastAsia="ar-SA"/>
              </w:rPr>
            </w:pPr>
            <w:r w:rsidRPr="00226A31">
              <w:rPr>
                <w:bCs/>
                <w:iCs/>
                <w:sz w:val="23"/>
                <w:szCs w:val="23"/>
                <w:lang w:eastAsia="ar-SA"/>
              </w:rPr>
              <w:t>БИК: 043807001</w:t>
            </w:r>
          </w:p>
          <w:p w:rsidR="00367D46" w:rsidRPr="00226A31" w:rsidRDefault="00367D46" w:rsidP="008E4F10">
            <w:pPr>
              <w:keepNext/>
              <w:widowControl w:val="0"/>
              <w:ind w:left="34"/>
              <w:rPr>
                <w:sz w:val="23"/>
                <w:szCs w:val="23"/>
                <w:lang w:eastAsia="ar-SA"/>
              </w:rPr>
            </w:pPr>
            <w:r w:rsidRPr="00226A31">
              <w:rPr>
                <w:sz w:val="23"/>
                <w:szCs w:val="23"/>
                <w:lang w:eastAsia="ar-SA"/>
              </w:rPr>
              <w:t>тел./факс: 8(47142)2-14-13.</w:t>
            </w:r>
          </w:p>
          <w:p w:rsidR="00367D46" w:rsidRPr="00226A31" w:rsidRDefault="00367D46" w:rsidP="008E4F10">
            <w:pPr>
              <w:autoSpaceDE w:val="0"/>
              <w:autoSpaceDN w:val="0"/>
              <w:adjustRightInd w:val="0"/>
              <w:ind w:right="208"/>
              <w:rPr>
                <w:rFonts w:eastAsia="Calibri"/>
                <w:sz w:val="23"/>
                <w:szCs w:val="23"/>
                <w:lang w:eastAsia="en-US"/>
              </w:rPr>
            </w:pPr>
            <w:r w:rsidRPr="00226A31">
              <w:rPr>
                <w:sz w:val="23"/>
                <w:szCs w:val="23"/>
                <w:lang w:val="en-US" w:eastAsia="ar-SA"/>
              </w:rPr>
              <w:t>e</w:t>
            </w:r>
            <w:r w:rsidRPr="00226A31">
              <w:rPr>
                <w:sz w:val="23"/>
                <w:szCs w:val="23"/>
                <w:lang w:eastAsia="ar-SA"/>
              </w:rPr>
              <w:t>-</w:t>
            </w:r>
            <w:r w:rsidRPr="00226A31">
              <w:rPr>
                <w:sz w:val="23"/>
                <w:szCs w:val="23"/>
                <w:lang w:val="en-US" w:eastAsia="ar-SA"/>
              </w:rPr>
              <w:t>mail</w:t>
            </w:r>
            <w:hyperlink r:id="rId10" w:history="1">
              <w:r w:rsidRPr="00226A31">
                <w:rPr>
                  <w:color w:val="0000FF"/>
                  <w:sz w:val="23"/>
                  <w:szCs w:val="23"/>
                  <w:u w:val="single"/>
                  <w:lang w:val="en-US" w:eastAsia="ar-SA"/>
                </w:rPr>
                <w:t>pryamitsino</w:t>
              </w:r>
              <w:r w:rsidRPr="00226A31">
                <w:rPr>
                  <w:color w:val="0000FF"/>
                  <w:sz w:val="23"/>
                  <w:szCs w:val="23"/>
                  <w:u w:val="single"/>
                  <w:lang w:eastAsia="ar-SA"/>
                </w:rPr>
                <w:t>2016@</w:t>
              </w:r>
              <w:r w:rsidRPr="00226A31">
                <w:rPr>
                  <w:color w:val="0000FF"/>
                  <w:sz w:val="23"/>
                  <w:szCs w:val="23"/>
                  <w:u w:val="single"/>
                  <w:lang w:val="en-US" w:eastAsia="ar-SA"/>
                </w:rPr>
                <w:t>yandex</w:t>
              </w:r>
              <w:r w:rsidRPr="00226A31">
                <w:rPr>
                  <w:color w:val="0000FF"/>
                  <w:sz w:val="23"/>
                  <w:szCs w:val="23"/>
                  <w:u w:val="single"/>
                  <w:lang w:eastAsia="ar-SA"/>
                </w:rPr>
                <w:t>.</w:t>
              </w:r>
              <w:r w:rsidRPr="00226A31">
                <w:rPr>
                  <w:color w:val="0000FF"/>
                  <w:sz w:val="23"/>
                  <w:szCs w:val="23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5529" w:type="dxa"/>
          </w:tcPr>
          <w:p w:rsidR="00367D46" w:rsidRPr="00226A31" w:rsidRDefault="00367D46" w:rsidP="008E4F10">
            <w:pPr>
              <w:suppressAutoHyphens/>
              <w:ind w:right="108"/>
              <w:rPr>
                <w:b/>
                <w:sz w:val="23"/>
                <w:szCs w:val="23"/>
                <w:lang w:eastAsia="ar-SA"/>
              </w:rPr>
            </w:pPr>
          </w:p>
        </w:tc>
      </w:tr>
      <w:tr w:rsidR="00367D46" w:rsidRPr="00226A31" w:rsidTr="0021341D">
        <w:tc>
          <w:tcPr>
            <w:tcW w:w="5495" w:type="dxa"/>
            <w:shd w:val="clear" w:color="auto" w:fill="auto"/>
          </w:tcPr>
          <w:p w:rsidR="00367D46" w:rsidRPr="00226A31" w:rsidRDefault="00367D46" w:rsidP="008E4F10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5529" w:type="dxa"/>
          </w:tcPr>
          <w:p w:rsidR="00367D46" w:rsidRPr="00226A31" w:rsidRDefault="00367D46" w:rsidP="008E4F10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ar-SA"/>
              </w:rPr>
            </w:pPr>
          </w:p>
        </w:tc>
      </w:tr>
      <w:tr w:rsidR="00367D46" w:rsidRPr="00226A31" w:rsidTr="0021341D">
        <w:trPr>
          <w:trHeight w:val="80"/>
        </w:trPr>
        <w:tc>
          <w:tcPr>
            <w:tcW w:w="5495" w:type="dxa"/>
            <w:shd w:val="clear" w:color="auto" w:fill="auto"/>
          </w:tcPr>
          <w:p w:rsidR="00367D46" w:rsidRPr="00226A31" w:rsidRDefault="00367D46" w:rsidP="008E4F10">
            <w:pPr>
              <w:rPr>
                <w:sz w:val="23"/>
                <w:szCs w:val="23"/>
                <w:lang w:eastAsia="ar-SA"/>
              </w:rPr>
            </w:pPr>
            <w:r w:rsidRPr="00226A31">
              <w:rPr>
                <w:sz w:val="23"/>
                <w:szCs w:val="23"/>
                <w:lang w:eastAsia="ar-SA"/>
              </w:rPr>
              <w:t>Глава Администрации поселка Прямицыно Октябрьского района Курской области</w:t>
            </w:r>
          </w:p>
          <w:p w:rsidR="00367D46" w:rsidRPr="00226A31" w:rsidRDefault="00367D46" w:rsidP="008E4F10">
            <w:pPr>
              <w:rPr>
                <w:sz w:val="23"/>
                <w:szCs w:val="23"/>
                <w:lang w:eastAsia="ar-SA"/>
              </w:rPr>
            </w:pPr>
          </w:p>
        </w:tc>
        <w:tc>
          <w:tcPr>
            <w:tcW w:w="5529" w:type="dxa"/>
          </w:tcPr>
          <w:p w:rsidR="00367D46" w:rsidRPr="00226A31" w:rsidRDefault="00367D46" w:rsidP="008E4F10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</w:tr>
      <w:tr w:rsidR="00367D46" w:rsidRPr="00226A31" w:rsidTr="0021341D">
        <w:trPr>
          <w:trHeight w:val="80"/>
        </w:trPr>
        <w:tc>
          <w:tcPr>
            <w:tcW w:w="5495" w:type="dxa"/>
            <w:shd w:val="clear" w:color="auto" w:fill="auto"/>
          </w:tcPr>
          <w:p w:rsidR="00367D46" w:rsidRPr="00226A31" w:rsidRDefault="00367D46" w:rsidP="008E4F10">
            <w:pPr>
              <w:rPr>
                <w:sz w:val="23"/>
                <w:szCs w:val="23"/>
                <w:lang w:eastAsia="ar-SA"/>
              </w:rPr>
            </w:pPr>
            <w:r w:rsidRPr="00226A31">
              <w:rPr>
                <w:sz w:val="23"/>
                <w:szCs w:val="23"/>
                <w:lang w:eastAsia="ar-SA"/>
              </w:rPr>
              <w:t xml:space="preserve">__________________ </w:t>
            </w:r>
            <w:r w:rsidRPr="00226A31">
              <w:rPr>
                <w:bCs/>
                <w:sz w:val="23"/>
                <w:szCs w:val="23"/>
                <w:lang w:eastAsia="ar-SA"/>
              </w:rPr>
              <w:t>О.Н. Стародубцева</w:t>
            </w:r>
          </w:p>
        </w:tc>
        <w:tc>
          <w:tcPr>
            <w:tcW w:w="5529" w:type="dxa"/>
          </w:tcPr>
          <w:p w:rsidR="00367D46" w:rsidRPr="00226A31" w:rsidRDefault="00367D46" w:rsidP="008E4F10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</w:tr>
      <w:tr w:rsidR="00367D46" w:rsidRPr="00226A31" w:rsidTr="0021341D">
        <w:trPr>
          <w:trHeight w:val="80"/>
        </w:trPr>
        <w:tc>
          <w:tcPr>
            <w:tcW w:w="5495" w:type="dxa"/>
            <w:shd w:val="clear" w:color="auto" w:fill="auto"/>
          </w:tcPr>
          <w:p w:rsidR="00367D46" w:rsidRPr="00226A31" w:rsidRDefault="00367D46" w:rsidP="008E4F10">
            <w:pPr>
              <w:rPr>
                <w:sz w:val="23"/>
                <w:szCs w:val="23"/>
                <w:lang w:eastAsia="ar-SA"/>
              </w:rPr>
            </w:pPr>
            <w:r w:rsidRPr="00226A31">
              <w:rPr>
                <w:sz w:val="23"/>
                <w:szCs w:val="23"/>
                <w:lang w:eastAsia="ar-SA"/>
              </w:rPr>
              <w:t>м.п.</w:t>
            </w:r>
          </w:p>
        </w:tc>
        <w:tc>
          <w:tcPr>
            <w:tcW w:w="5529" w:type="dxa"/>
          </w:tcPr>
          <w:p w:rsidR="00367D46" w:rsidRPr="00226A31" w:rsidRDefault="00367D46" w:rsidP="008E4F10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</w:tr>
    </w:tbl>
    <w:p w:rsidR="00707421" w:rsidRPr="00226A31" w:rsidRDefault="003A3165" w:rsidP="00A947B7">
      <w:pPr>
        <w:tabs>
          <w:tab w:val="left" w:pos="465"/>
        </w:tabs>
        <w:suppressAutoHyphens/>
        <w:ind w:right="108"/>
        <w:rPr>
          <w:sz w:val="23"/>
          <w:szCs w:val="23"/>
          <w:lang w:eastAsia="ar-SA"/>
        </w:rPr>
      </w:pPr>
      <w:r w:rsidRPr="00226A31">
        <w:rPr>
          <w:sz w:val="23"/>
          <w:szCs w:val="23"/>
          <w:lang w:eastAsia="ar-SA"/>
        </w:rPr>
        <w:tab/>
      </w:r>
      <w:r w:rsidR="00707421" w:rsidRPr="00226A31">
        <w:rPr>
          <w:sz w:val="23"/>
          <w:szCs w:val="23"/>
          <w:lang w:eastAsia="ar-SA"/>
        </w:rPr>
        <w:br w:type="page"/>
      </w:r>
    </w:p>
    <w:p w:rsidR="003A3165" w:rsidRPr="003A3165" w:rsidRDefault="003A3165" w:rsidP="006A50AE">
      <w:pPr>
        <w:suppressAutoHyphens/>
        <w:ind w:right="108"/>
        <w:jc w:val="right"/>
        <w:rPr>
          <w:sz w:val="26"/>
          <w:szCs w:val="26"/>
          <w:lang w:eastAsia="ar-SA"/>
        </w:rPr>
      </w:pPr>
    </w:p>
    <w:p w:rsidR="003A3165" w:rsidRPr="00226A31" w:rsidRDefault="003A3165" w:rsidP="006A50AE">
      <w:pPr>
        <w:suppressAutoHyphens/>
        <w:ind w:right="108"/>
        <w:jc w:val="right"/>
        <w:rPr>
          <w:sz w:val="24"/>
          <w:szCs w:val="24"/>
          <w:lang w:eastAsia="ar-SA"/>
        </w:rPr>
      </w:pPr>
      <w:r w:rsidRPr="00226A31">
        <w:rPr>
          <w:sz w:val="24"/>
          <w:szCs w:val="24"/>
          <w:lang w:eastAsia="ar-SA"/>
        </w:rPr>
        <w:t xml:space="preserve">Приложение № 2 к договору №___ </w:t>
      </w:r>
    </w:p>
    <w:p w:rsidR="003A3165" w:rsidRPr="00226A31" w:rsidRDefault="003A3165" w:rsidP="006A50AE">
      <w:pPr>
        <w:suppressAutoHyphens/>
        <w:ind w:right="108"/>
        <w:jc w:val="right"/>
        <w:rPr>
          <w:sz w:val="24"/>
          <w:szCs w:val="24"/>
          <w:lang w:eastAsia="ar-SA"/>
        </w:rPr>
      </w:pPr>
      <w:r w:rsidRPr="00226A31">
        <w:rPr>
          <w:sz w:val="24"/>
          <w:szCs w:val="24"/>
          <w:lang w:eastAsia="ar-SA"/>
        </w:rPr>
        <w:t xml:space="preserve">аренды земельного участка  </w:t>
      </w:r>
    </w:p>
    <w:p w:rsidR="003A3165" w:rsidRPr="00226A31" w:rsidRDefault="003A3165" w:rsidP="006A50AE">
      <w:pPr>
        <w:suppressAutoHyphens/>
        <w:ind w:right="108"/>
        <w:jc w:val="right"/>
        <w:rPr>
          <w:sz w:val="24"/>
          <w:szCs w:val="24"/>
          <w:lang w:eastAsia="ar-SA"/>
        </w:rPr>
      </w:pPr>
      <w:r w:rsidRPr="00226A31">
        <w:rPr>
          <w:sz w:val="24"/>
          <w:szCs w:val="24"/>
          <w:lang w:eastAsia="ar-SA"/>
        </w:rPr>
        <w:t>от «___» ________20__ г.</w:t>
      </w:r>
    </w:p>
    <w:p w:rsidR="003A3165" w:rsidRPr="00226A31" w:rsidRDefault="003A3165" w:rsidP="006A50AE">
      <w:pPr>
        <w:suppressAutoHyphens/>
        <w:jc w:val="center"/>
        <w:rPr>
          <w:sz w:val="24"/>
          <w:szCs w:val="24"/>
          <w:lang w:eastAsia="ar-SA"/>
        </w:rPr>
      </w:pPr>
    </w:p>
    <w:p w:rsidR="00707421" w:rsidRPr="00226A31" w:rsidRDefault="00707421" w:rsidP="006A50AE">
      <w:pPr>
        <w:suppressAutoHyphens/>
        <w:jc w:val="center"/>
        <w:rPr>
          <w:sz w:val="24"/>
          <w:szCs w:val="24"/>
          <w:lang w:eastAsia="ar-SA"/>
        </w:rPr>
      </w:pPr>
    </w:p>
    <w:p w:rsidR="003A3165" w:rsidRPr="00226A31" w:rsidRDefault="003A3165" w:rsidP="006A50AE">
      <w:pPr>
        <w:suppressAutoHyphens/>
        <w:jc w:val="center"/>
        <w:rPr>
          <w:sz w:val="24"/>
          <w:szCs w:val="24"/>
          <w:lang w:eastAsia="ar-SA"/>
        </w:rPr>
      </w:pPr>
      <w:r w:rsidRPr="00226A31">
        <w:rPr>
          <w:sz w:val="24"/>
          <w:szCs w:val="24"/>
          <w:lang w:eastAsia="ar-SA"/>
        </w:rPr>
        <w:t>Расчет арендной платы</w:t>
      </w:r>
    </w:p>
    <w:p w:rsidR="003A3165" w:rsidRPr="00226A31" w:rsidRDefault="003A3165" w:rsidP="006A50AE">
      <w:pPr>
        <w:suppressAutoHyphens/>
        <w:jc w:val="center"/>
        <w:rPr>
          <w:sz w:val="24"/>
          <w:szCs w:val="24"/>
          <w:lang w:eastAsia="ar-SA"/>
        </w:rPr>
      </w:pPr>
    </w:p>
    <w:p w:rsidR="003A3165" w:rsidRPr="00226A31" w:rsidRDefault="003A3165" w:rsidP="006A50AE">
      <w:pPr>
        <w:suppressAutoHyphens/>
        <w:jc w:val="center"/>
        <w:rPr>
          <w:sz w:val="24"/>
          <w:szCs w:val="24"/>
          <w:lang w:eastAsia="ar-SA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5528"/>
        <w:gridCol w:w="2410"/>
        <w:gridCol w:w="1843"/>
      </w:tblGrid>
      <w:tr w:rsidR="003A3165" w:rsidRPr="00226A31" w:rsidTr="0084288D">
        <w:trPr>
          <w:trHeight w:val="49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 xml:space="preserve">Площадь земельного участка - 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5" w:rsidRPr="00226A31" w:rsidRDefault="00226A31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rFonts w:eastAsia="Calibri"/>
                <w:sz w:val="24"/>
                <w:szCs w:val="24"/>
                <w:lang w:eastAsia="en-US"/>
              </w:rPr>
              <w:t>2500</w:t>
            </w:r>
          </w:p>
        </w:tc>
      </w:tr>
      <w:tr w:rsidR="003A3165" w:rsidRPr="00226A31" w:rsidTr="0084288D">
        <w:trPr>
          <w:trHeight w:val="36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>Размер ежегодной арендной платы за участок в год, согласно итогу аукциона</w:t>
            </w:r>
          </w:p>
          <w:p w:rsidR="003A3165" w:rsidRPr="00226A31" w:rsidRDefault="003A3165" w:rsidP="006A50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bookmarkStart w:id="2" w:name="_GoBack"/>
            <w:bookmarkEnd w:id="2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>руб. за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>_______</w:t>
            </w:r>
          </w:p>
        </w:tc>
      </w:tr>
      <w:tr w:rsidR="003A3165" w:rsidRPr="00226A31" w:rsidTr="0084288D">
        <w:trPr>
          <w:trHeight w:val="46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226A31" w:rsidRDefault="003A3165" w:rsidP="008356A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 xml:space="preserve">Размер арендной платы за </w:t>
            </w:r>
            <w:r w:rsidR="00DC033B" w:rsidRPr="00DC033B">
              <w:rPr>
                <w:sz w:val="24"/>
                <w:szCs w:val="24"/>
                <w:lang w:eastAsia="ar-SA"/>
              </w:rPr>
              <w:t xml:space="preserve">1 год 6 месяцев </w:t>
            </w:r>
            <w:r w:rsidRPr="00226A3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>_______</w:t>
            </w:r>
          </w:p>
        </w:tc>
      </w:tr>
      <w:tr w:rsidR="003A3165" w:rsidRPr="00226A31" w:rsidTr="0084288D">
        <w:trPr>
          <w:trHeight w:val="46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>в том числе размер задатка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5" w:rsidRPr="00226A31" w:rsidRDefault="00BB1084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B1084">
              <w:rPr>
                <w:sz w:val="26"/>
                <w:szCs w:val="26"/>
              </w:rPr>
              <w:t>31538 (тридцать одна тысяча пятьсот тридцать восемь) руб. 25 коп.</w:t>
            </w:r>
          </w:p>
        </w:tc>
      </w:tr>
      <w:tr w:rsidR="003A3165" w:rsidRPr="00226A31" w:rsidTr="0084288D">
        <w:trPr>
          <w:trHeight w:val="53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26A31">
              <w:rPr>
                <w:sz w:val="24"/>
                <w:szCs w:val="24"/>
                <w:lang w:eastAsia="ar-SA"/>
              </w:rPr>
              <w:t>Сроки внесения арендной 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6A31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6A31">
              <w:rPr>
                <w:rFonts w:eastAsia="Calibri"/>
                <w:sz w:val="24"/>
                <w:szCs w:val="24"/>
                <w:lang w:eastAsia="en-US"/>
              </w:rPr>
              <w:t>до 10 марта,</w:t>
            </w:r>
          </w:p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6A31">
              <w:rPr>
                <w:rFonts w:eastAsia="Calibri"/>
                <w:sz w:val="24"/>
                <w:szCs w:val="24"/>
                <w:lang w:eastAsia="en-US"/>
              </w:rPr>
              <w:t>до 10 июня,</w:t>
            </w:r>
          </w:p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6A31">
              <w:rPr>
                <w:rFonts w:eastAsia="Calibri"/>
                <w:sz w:val="24"/>
                <w:szCs w:val="24"/>
                <w:lang w:eastAsia="en-US"/>
              </w:rPr>
              <w:t>до 10 сентября</w:t>
            </w:r>
          </w:p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6A31">
              <w:rPr>
                <w:rFonts w:eastAsia="Calibri"/>
                <w:sz w:val="24"/>
                <w:szCs w:val="24"/>
                <w:lang w:eastAsia="en-US"/>
              </w:rPr>
              <w:t>до 10 декабря</w:t>
            </w:r>
          </w:p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6A31">
              <w:rPr>
                <w:rFonts w:eastAsia="Calibri"/>
                <w:sz w:val="24"/>
                <w:szCs w:val="24"/>
                <w:lang w:eastAsia="en-US"/>
              </w:rPr>
              <w:t>соответствующего расчетного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5" w:rsidRPr="00226A31" w:rsidRDefault="003A3165" w:rsidP="006A50A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3A3165" w:rsidRPr="00226A31" w:rsidRDefault="003A3165" w:rsidP="006A50AE">
      <w:pPr>
        <w:autoSpaceDE w:val="0"/>
        <w:autoSpaceDN w:val="0"/>
        <w:adjustRightInd w:val="0"/>
        <w:jc w:val="both"/>
        <w:rPr>
          <w:rFonts w:eastAsia="Arial"/>
          <w:sz w:val="24"/>
          <w:szCs w:val="24"/>
          <w:lang w:eastAsia="ar-SA"/>
        </w:rPr>
      </w:pPr>
    </w:p>
    <w:p w:rsidR="003A3165" w:rsidRDefault="003A3165" w:rsidP="006A50AE">
      <w:pPr>
        <w:autoSpaceDE w:val="0"/>
        <w:autoSpaceDN w:val="0"/>
        <w:adjustRightInd w:val="0"/>
        <w:jc w:val="both"/>
        <w:rPr>
          <w:rFonts w:eastAsia="Arial"/>
          <w:sz w:val="24"/>
          <w:szCs w:val="24"/>
          <w:lang w:eastAsia="ar-SA"/>
        </w:rPr>
      </w:pPr>
    </w:p>
    <w:p w:rsidR="002D765B" w:rsidRPr="00226A31" w:rsidRDefault="002D765B" w:rsidP="006A50AE">
      <w:pPr>
        <w:autoSpaceDE w:val="0"/>
        <w:autoSpaceDN w:val="0"/>
        <w:adjustRightInd w:val="0"/>
        <w:jc w:val="both"/>
        <w:rPr>
          <w:rFonts w:eastAsia="Arial"/>
          <w:sz w:val="24"/>
          <w:szCs w:val="24"/>
          <w:lang w:eastAsia="ar-SA"/>
        </w:rPr>
      </w:pPr>
    </w:p>
    <w:tbl>
      <w:tblPr>
        <w:tblW w:w="11024" w:type="dxa"/>
        <w:tblLayout w:type="fixed"/>
        <w:tblLook w:val="0000"/>
      </w:tblPr>
      <w:tblGrid>
        <w:gridCol w:w="5495"/>
        <w:gridCol w:w="5529"/>
      </w:tblGrid>
      <w:tr w:rsidR="002D765B" w:rsidRPr="00226A31" w:rsidTr="00584F78">
        <w:trPr>
          <w:trHeight w:val="80"/>
        </w:trPr>
        <w:tc>
          <w:tcPr>
            <w:tcW w:w="5495" w:type="dxa"/>
            <w:shd w:val="clear" w:color="auto" w:fill="auto"/>
          </w:tcPr>
          <w:p w:rsidR="002D765B" w:rsidRPr="00226A31" w:rsidRDefault="002D765B" w:rsidP="00584F78">
            <w:pPr>
              <w:rPr>
                <w:sz w:val="23"/>
                <w:szCs w:val="23"/>
                <w:lang w:eastAsia="ar-SA"/>
              </w:rPr>
            </w:pPr>
            <w:r w:rsidRPr="00226A31">
              <w:rPr>
                <w:sz w:val="23"/>
                <w:szCs w:val="23"/>
                <w:lang w:eastAsia="ar-SA"/>
              </w:rPr>
              <w:t>Глава Администрации поселка Прямицыно Октябрьского района Курской области</w:t>
            </w:r>
          </w:p>
          <w:p w:rsidR="002D765B" w:rsidRPr="00226A31" w:rsidRDefault="002D765B" w:rsidP="00584F78">
            <w:pPr>
              <w:rPr>
                <w:sz w:val="23"/>
                <w:szCs w:val="23"/>
                <w:lang w:eastAsia="ar-SA"/>
              </w:rPr>
            </w:pPr>
          </w:p>
        </w:tc>
        <w:tc>
          <w:tcPr>
            <w:tcW w:w="5529" w:type="dxa"/>
          </w:tcPr>
          <w:p w:rsidR="002D765B" w:rsidRPr="00226A31" w:rsidRDefault="002D765B" w:rsidP="00584F78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</w:tr>
      <w:tr w:rsidR="002D765B" w:rsidRPr="00226A31" w:rsidTr="00584F78">
        <w:trPr>
          <w:trHeight w:val="80"/>
        </w:trPr>
        <w:tc>
          <w:tcPr>
            <w:tcW w:w="5495" w:type="dxa"/>
            <w:shd w:val="clear" w:color="auto" w:fill="auto"/>
          </w:tcPr>
          <w:p w:rsidR="002D765B" w:rsidRPr="00226A31" w:rsidRDefault="002D765B" w:rsidP="00584F78">
            <w:pPr>
              <w:rPr>
                <w:sz w:val="23"/>
                <w:szCs w:val="23"/>
                <w:lang w:eastAsia="ar-SA"/>
              </w:rPr>
            </w:pPr>
            <w:r w:rsidRPr="00226A31">
              <w:rPr>
                <w:sz w:val="23"/>
                <w:szCs w:val="23"/>
                <w:lang w:eastAsia="ar-SA"/>
              </w:rPr>
              <w:t xml:space="preserve">__________________ </w:t>
            </w:r>
            <w:r w:rsidRPr="00226A31">
              <w:rPr>
                <w:bCs/>
                <w:sz w:val="23"/>
                <w:szCs w:val="23"/>
                <w:lang w:eastAsia="ar-SA"/>
              </w:rPr>
              <w:t>О.Н. Стародубцева</w:t>
            </w:r>
          </w:p>
        </w:tc>
        <w:tc>
          <w:tcPr>
            <w:tcW w:w="5529" w:type="dxa"/>
          </w:tcPr>
          <w:p w:rsidR="002D765B" w:rsidRPr="00226A31" w:rsidRDefault="002D765B" w:rsidP="00584F78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</w:tr>
      <w:tr w:rsidR="002D765B" w:rsidRPr="00226A31" w:rsidTr="00584F78">
        <w:trPr>
          <w:trHeight w:val="80"/>
        </w:trPr>
        <w:tc>
          <w:tcPr>
            <w:tcW w:w="5495" w:type="dxa"/>
            <w:shd w:val="clear" w:color="auto" w:fill="auto"/>
          </w:tcPr>
          <w:p w:rsidR="002D765B" w:rsidRPr="00226A31" w:rsidRDefault="002D765B" w:rsidP="00584F78">
            <w:pPr>
              <w:rPr>
                <w:sz w:val="23"/>
                <w:szCs w:val="23"/>
                <w:lang w:eastAsia="ar-SA"/>
              </w:rPr>
            </w:pPr>
            <w:r w:rsidRPr="00226A31">
              <w:rPr>
                <w:sz w:val="23"/>
                <w:szCs w:val="23"/>
                <w:lang w:eastAsia="ar-SA"/>
              </w:rPr>
              <w:t>м.п.</w:t>
            </w:r>
          </w:p>
        </w:tc>
        <w:tc>
          <w:tcPr>
            <w:tcW w:w="5529" w:type="dxa"/>
          </w:tcPr>
          <w:p w:rsidR="002D765B" w:rsidRPr="00226A31" w:rsidRDefault="002D765B" w:rsidP="00584F78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</w:tr>
    </w:tbl>
    <w:p w:rsidR="003A3165" w:rsidRPr="003A3165" w:rsidRDefault="003A3165" w:rsidP="006A50AE">
      <w:pPr>
        <w:tabs>
          <w:tab w:val="left" w:pos="8670"/>
        </w:tabs>
        <w:suppressAutoHyphens/>
        <w:autoSpaceDE w:val="0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tabs>
          <w:tab w:val="left" w:pos="8670"/>
        </w:tabs>
        <w:suppressAutoHyphens/>
        <w:autoSpaceDE w:val="0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tabs>
          <w:tab w:val="left" w:pos="8670"/>
        </w:tabs>
        <w:suppressAutoHyphens/>
        <w:autoSpaceDE w:val="0"/>
        <w:rPr>
          <w:sz w:val="26"/>
          <w:szCs w:val="26"/>
          <w:lang w:eastAsia="ar-SA"/>
        </w:rPr>
      </w:pPr>
    </w:p>
    <w:bookmarkEnd w:id="0"/>
    <w:bookmarkEnd w:id="1"/>
    <w:p w:rsidR="003A3165" w:rsidRPr="003A3165" w:rsidRDefault="003A3165" w:rsidP="006A50AE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77348B" w:rsidRDefault="0077348B" w:rsidP="006A50AE">
      <w:pPr>
        <w:ind w:firstLine="567"/>
        <w:jc w:val="both"/>
        <w:rPr>
          <w:sz w:val="24"/>
        </w:rPr>
      </w:pPr>
    </w:p>
    <w:sectPr w:rsidR="0077348B" w:rsidSect="00310E48">
      <w:pgSz w:w="11906" w:h="16820"/>
      <w:pgMar w:top="28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53733"/>
    <w:rsid w:val="00000AD2"/>
    <w:rsid w:val="00012035"/>
    <w:rsid w:val="00012BE2"/>
    <w:rsid w:val="00027876"/>
    <w:rsid w:val="00036157"/>
    <w:rsid w:val="000365D0"/>
    <w:rsid w:val="00041120"/>
    <w:rsid w:val="00055600"/>
    <w:rsid w:val="00062711"/>
    <w:rsid w:val="000637B7"/>
    <w:rsid w:val="00070B96"/>
    <w:rsid w:val="00075F00"/>
    <w:rsid w:val="00084DA9"/>
    <w:rsid w:val="000854D4"/>
    <w:rsid w:val="000860E5"/>
    <w:rsid w:val="000940FC"/>
    <w:rsid w:val="000B0E98"/>
    <w:rsid w:val="000B27EF"/>
    <w:rsid w:val="000B6460"/>
    <w:rsid w:val="000D5DE7"/>
    <w:rsid w:val="00111EDA"/>
    <w:rsid w:val="001176A0"/>
    <w:rsid w:val="00123447"/>
    <w:rsid w:val="00137660"/>
    <w:rsid w:val="001376C7"/>
    <w:rsid w:val="00153733"/>
    <w:rsid w:val="00161804"/>
    <w:rsid w:val="0016685A"/>
    <w:rsid w:val="0017061E"/>
    <w:rsid w:val="00170F83"/>
    <w:rsid w:val="0018413F"/>
    <w:rsid w:val="001A0D96"/>
    <w:rsid w:val="001B2B79"/>
    <w:rsid w:val="001E1C55"/>
    <w:rsid w:val="001F25C4"/>
    <w:rsid w:val="001F6E87"/>
    <w:rsid w:val="00205BBB"/>
    <w:rsid w:val="00212147"/>
    <w:rsid w:val="0021341D"/>
    <w:rsid w:val="00213C00"/>
    <w:rsid w:val="00226A31"/>
    <w:rsid w:val="002436A1"/>
    <w:rsid w:val="00243E1B"/>
    <w:rsid w:val="00252AB1"/>
    <w:rsid w:val="00276DE9"/>
    <w:rsid w:val="002855DC"/>
    <w:rsid w:val="00295183"/>
    <w:rsid w:val="002A096F"/>
    <w:rsid w:val="002A2A4A"/>
    <w:rsid w:val="002C01F0"/>
    <w:rsid w:val="002C1591"/>
    <w:rsid w:val="002C67B6"/>
    <w:rsid w:val="002C7472"/>
    <w:rsid w:val="002D6833"/>
    <w:rsid w:val="002D765B"/>
    <w:rsid w:val="002F2BE4"/>
    <w:rsid w:val="002F5D92"/>
    <w:rsid w:val="00310E48"/>
    <w:rsid w:val="0031105B"/>
    <w:rsid w:val="003111D2"/>
    <w:rsid w:val="00313436"/>
    <w:rsid w:val="00325593"/>
    <w:rsid w:val="00332DFA"/>
    <w:rsid w:val="00335BB2"/>
    <w:rsid w:val="0034653B"/>
    <w:rsid w:val="0036461B"/>
    <w:rsid w:val="00367D46"/>
    <w:rsid w:val="00373863"/>
    <w:rsid w:val="00376B7F"/>
    <w:rsid w:val="00395850"/>
    <w:rsid w:val="003A3165"/>
    <w:rsid w:val="003A5B80"/>
    <w:rsid w:val="003B1365"/>
    <w:rsid w:val="003B68CC"/>
    <w:rsid w:val="003C1BCA"/>
    <w:rsid w:val="003C6B73"/>
    <w:rsid w:val="003D33A7"/>
    <w:rsid w:val="003E6E75"/>
    <w:rsid w:val="003F6516"/>
    <w:rsid w:val="003F766E"/>
    <w:rsid w:val="00406ADA"/>
    <w:rsid w:val="00432F86"/>
    <w:rsid w:val="00437770"/>
    <w:rsid w:val="00442C40"/>
    <w:rsid w:val="00442E53"/>
    <w:rsid w:val="00443FFC"/>
    <w:rsid w:val="004469F8"/>
    <w:rsid w:val="00446B08"/>
    <w:rsid w:val="00447800"/>
    <w:rsid w:val="00447F31"/>
    <w:rsid w:val="00451A18"/>
    <w:rsid w:val="0046518D"/>
    <w:rsid w:val="004713B1"/>
    <w:rsid w:val="0047165B"/>
    <w:rsid w:val="00493285"/>
    <w:rsid w:val="004941CB"/>
    <w:rsid w:val="00497A39"/>
    <w:rsid w:val="004B5A54"/>
    <w:rsid w:val="004C1530"/>
    <w:rsid w:val="004C7742"/>
    <w:rsid w:val="004D0662"/>
    <w:rsid w:val="004E5491"/>
    <w:rsid w:val="004F0056"/>
    <w:rsid w:val="004F1C07"/>
    <w:rsid w:val="004F5A17"/>
    <w:rsid w:val="005069C5"/>
    <w:rsid w:val="0050764F"/>
    <w:rsid w:val="00512EDB"/>
    <w:rsid w:val="00516E4F"/>
    <w:rsid w:val="00520DCE"/>
    <w:rsid w:val="00522010"/>
    <w:rsid w:val="00533AF6"/>
    <w:rsid w:val="00542CF3"/>
    <w:rsid w:val="0054799B"/>
    <w:rsid w:val="00560FB8"/>
    <w:rsid w:val="00570B45"/>
    <w:rsid w:val="00584F78"/>
    <w:rsid w:val="0059111C"/>
    <w:rsid w:val="005A00ED"/>
    <w:rsid w:val="005A1D21"/>
    <w:rsid w:val="005A403D"/>
    <w:rsid w:val="005B645E"/>
    <w:rsid w:val="005C0A62"/>
    <w:rsid w:val="005D79F7"/>
    <w:rsid w:val="005E5C03"/>
    <w:rsid w:val="006179D2"/>
    <w:rsid w:val="0062097E"/>
    <w:rsid w:val="00627DBF"/>
    <w:rsid w:val="00630715"/>
    <w:rsid w:val="006447A9"/>
    <w:rsid w:val="00657C5B"/>
    <w:rsid w:val="006767C3"/>
    <w:rsid w:val="00691382"/>
    <w:rsid w:val="00692F10"/>
    <w:rsid w:val="006A3F81"/>
    <w:rsid w:val="006A50AE"/>
    <w:rsid w:val="006B4D1D"/>
    <w:rsid w:val="006B543E"/>
    <w:rsid w:val="006B73E2"/>
    <w:rsid w:val="006C17F1"/>
    <w:rsid w:val="006D5301"/>
    <w:rsid w:val="006E0B28"/>
    <w:rsid w:val="00705899"/>
    <w:rsid w:val="00707421"/>
    <w:rsid w:val="007120FE"/>
    <w:rsid w:val="00712F9F"/>
    <w:rsid w:val="00714165"/>
    <w:rsid w:val="00721A18"/>
    <w:rsid w:val="00730FF0"/>
    <w:rsid w:val="00732CA3"/>
    <w:rsid w:val="00740079"/>
    <w:rsid w:val="0074351A"/>
    <w:rsid w:val="007564D5"/>
    <w:rsid w:val="00765485"/>
    <w:rsid w:val="007718CB"/>
    <w:rsid w:val="0077348B"/>
    <w:rsid w:val="007818DF"/>
    <w:rsid w:val="007B5757"/>
    <w:rsid w:val="007D1052"/>
    <w:rsid w:val="007E1512"/>
    <w:rsid w:val="007E5743"/>
    <w:rsid w:val="007F186C"/>
    <w:rsid w:val="00807C58"/>
    <w:rsid w:val="008233E0"/>
    <w:rsid w:val="008319C4"/>
    <w:rsid w:val="008356A3"/>
    <w:rsid w:val="00840FED"/>
    <w:rsid w:val="0084288D"/>
    <w:rsid w:val="008448D0"/>
    <w:rsid w:val="00852D9F"/>
    <w:rsid w:val="008559DE"/>
    <w:rsid w:val="008639EC"/>
    <w:rsid w:val="0087063C"/>
    <w:rsid w:val="00876E1E"/>
    <w:rsid w:val="0089003B"/>
    <w:rsid w:val="0089063E"/>
    <w:rsid w:val="0089458A"/>
    <w:rsid w:val="008958E3"/>
    <w:rsid w:val="00896350"/>
    <w:rsid w:val="008A2193"/>
    <w:rsid w:val="008A3D02"/>
    <w:rsid w:val="008A3F80"/>
    <w:rsid w:val="008C4D6C"/>
    <w:rsid w:val="008D2012"/>
    <w:rsid w:val="008D32FA"/>
    <w:rsid w:val="008D79C2"/>
    <w:rsid w:val="008D7CD6"/>
    <w:rsid w:val="008E3A7B"/>
    <w:rsid w:val="008E4F10"/>
    <w:rsid w:val="008F1254"/>
    <w:rsid w:val="008F73B4"/>
    <w:rsid w:val="00910887"/>
    <w:rsid w:val="00915C86"/>
    <w:rsid w:val="009311A4"/>
    <w:rsid w:val="00936FD2"/>
    <w:rsid w:val="0094035C"/>
    <w:rsid w:val="00945E6A"/>
    <w:rsid w:val="00950415"/>
    <w:rsid w:val="00954152"/>
    <w:rsid w:val="00955548"/>
    <w:rsid w:val="00955B12"/>
    <w:rsid w:val="00957B7B"/>
    <w:rsid w:val="00971844"/>
    <w:rsid w:val="00972F27"/>
    <w:rsid w:val="00972FD8"/>
    <w:rsid w:val="009A4E9F"/>
    <w:rsid w:val="009C3B5A"/>
    <w:rsid w:val="009D1212"/>
    <w:rsid w:val="009D3395"/>
    <w:rsid w:val="009D77D4"/>
    <w:rsid w:val="009E7E35"/>
    <w:rsid w:val="00A04829"/>
    <w:rsid w:val="00A06773"/>
    <w:rsid w:val="00A22F14"/>
    <w:rsid w:val="00A25244"/>
    <w:rsid w:val="00A27BA8"/>
    <w:rsid w:val="00A37BEF"/>
    <w:rsid w:val="00A52D51"/>
    <w:rsid w:val="00A65A46"/>
    <w:rsid w:val="00A65E6D"/>
    <w:rsid w:val="00A80676"/>
    <w:rsid w:val="00A947B7"/>
    <w:rsid w:val="00A95631"/>
    <w:rsid w:val="00AA299E"/>
    <w:rsid w:val="00AC2397"/>
    <w:rsid w:val="00AD179E"/>
    <w:rsid w:val="00AD18DC"/>
    <w:rsid w:val="00AD320C"/>
    <w:rsid w:val="00AE3D3C"/>
    <w:rsid w:val="00AE4BFC"/>
    <w:rsid w:val="00AF23D3"/>
    <w:rsid w:val="00B01060"/>
    <w:rsid w:val="00B01D95"/>
    <w:rsid w:val="00B1370B"/>
    <w:rsid w:val="00B13D5C"/>
    <w:rsid w:val="00B22C49"/>
    <w:rsid w:val="00B32C4B"/>
    <w:rsid w:val="00B46AB5"/>
    <w:rsid w:val="00B5424B"/>
    <w:rsid w:val="00B543CC"/>
    <w:rsid w:val="00B61271"/>
    <w:rsid w:val="00B639CA"/>
    <w:rsid w:val="00B678DA"/>
    <w:rsid w:val="00B811F7"/>
    <w:rsid w:val="00B81714"/>
    <w:rsid w:val="00B81CB7"/>
    <w:rsid w:val="00B83CB6"/>
    <w:rsid w:val="00B91491"/>
    <w:rsid w:val="00B91834"/>
    <w:rsid w:val="00BB1084"/>
    <w:rsid w:val="00BE5027"/>
    <w:rsid w:val="00BF3FD8"/>
    <w:rsid w:val="00C06F35"/>
    <w:rsid w:val="00C07742"/>
    <w:rsid w:val="00C10323"/>
    <w:rsid w:val="00C15845"/>
    <w:rsid w:val="00C2479C"/>
    <w:rsid w:val="00C3775C"/>
    <w:rsid w:val="00C51D8F"/>
    <w:rsid w:val="00C652B5"/>
    <w:rsid w:val="00C748F5"/>
    <w:rsid w:val="00C77EA6"/>
    <w:rsid w:val="00C84791"/>
    <w:rsid w:val="00C84FD2"/>
    <w:rsid w:val="00CB52EB"/>
    <w:rsid w:val="00CC5098"/>
    <w:rsid w:val="00CC58FE"/>
    <w:rsid w:val="00CD0547"/>
    <w:rsid w:val="00CD3165"/>
    <w:rsid w:val="00CD7F55"/>
    <w:rsid w:val="00CE0C27"/>
    <w:rsid w:val="00CF320F"/>
    <w:rsid w:val="00D13313"/>
    <w:rsid w:val="00D13606"/>
    <w:rsid w:val="00D15125"/>
    <w:rsid w:val="00D16D3B"/>
    <w:rsid w:val="00D22AB0"/>
    <w:rsid w:val="00D2479A"/>
    <w:rsid w:val="00D26090"/>
    <w:rsid w:val="00D33F39"/>
    <w:rsid w:val="00D557C7"/>
    <w:rsid w:val="00D673EA"/>
    <w:rsid w:val="00D94AA9"/>
    <w:rsid w:val="00DA0827"/>
    <w:rsid w:val="00DA2D83"/>
    <w:rsid w:val="00DA37ED"/>
    <w:rsid w:val="00DA5356"/>
    <w:rsid w:val="00DB0EE7"/>
    <w:rsid w:val="00DB668E"/>
    <w:rsid w:val="00DC033B"/>
    <w:rsid w:val="00DC39E3"/>
    <w:rsid w:val="00DD5008"/>
    <w:rsid w:val="00E02093"/>
    <w:rsid w:val="00E03793"/>
    <w:rsid w:val="00E0390F"/>
    <w:rsid w:val="00E212D3"/>
    <w:rsid w:val="00E22FB4"/>
    <w:rsid w:val="00E24B39"/>
    <w:rsid w:val="00E303CB"/>
    <w:rsid w:val="00E63249"/>
    <w:rsid w:val="00E6531A"/>
    <w:rsid w:val="00EA2481"/>
    <w:rsid w:val="00EB3102"/>
    <w:rsid w:val="00EB32EA"/>
    <w:rsid w:val="00EB5363"/>
    <w:rsid w:val="00ED05A5"/>
    <w:rsid w:val="00ED1139"/>
    <w:rsid w:val="00ED1E97"/>
    <w:rsid w:val="00ED7817"/>
    <w:rsid w:val="00EE5C7E"/>
    <w:rsid w:val="00EF455F"/>
    <w:rsid w:val="00EF6137"/>
    <w:rsid w:val="00F313D0"/>
    <w:rsid w:val="00F41F2B"/>
    <w:rsid w:val="00F4672B"/>
    <w:rsid w:val="00F47BAC"/>
    <w:rsid w:val="00F47FEB"/>
    <w:rsid w:val="00F61B13"/>
    <w:rsid w:val="00F65729"/>
    <w:rsid w:val="00F73085"/>
    <w:rsid w:val="00F8100D"/>
    <w:rsid w:val="00F95E01"/>
    <w:rsid w:val="00FB3B4D"/>
    <w:rsid w:val="00FB5E4A"/>
    <w:rsid w:val="00FB7A4A"/>
    <w:rsid w:val="00FC1664"/>
    <w:rsid w:val="00FD7100"/>
    <w:rsid w:val="00FE099D"/>
    <w:rsid w:val="00FE1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765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rsid w:val="00310E48"/>
    <w:rPr>
      <w:rFonts w:ascii="Courier New" w:hAnsi="Courier New"/>
    </w:rPr>
  </w:style>
  <w:style w:type="paragraph" w:customStyle="1" w:styleId="a4">
    <w:name w:val="Заголовок"/>
    <w:rsid w:val="00310E48"/>
    <w:pPr>
      <w:spacing w:before="240" w:after="120"/>
    </w:pPr>
    <w:rPr>
      <w:rFonts w:ascii="Arial" w:hAnsi="Arial"/>
      <w:sz w:val="28"/>
    </w:rPr>
  </w:style>
  <w:style w:type="paragraph" w:customStyle="1" w:styleId="ConsNormal">
    <w:name w:val="ConsNormal"/>
    <w:rsid w:val="00310E48"/>
    <w:pPr>
      <w:ind w:right="19772" w:firstLine="720"/>
    </w:pPr>
    <w:rPr>
      <w:rFonts w:ascii="Arial" w:hAnsi="Arial"/>
    </w:rPr>
  </w:style>
  <w:style w:type="paragraph" w:customStyle="1" w:styleId="a5">
    <w:name w:val="Заголовок таблицы"/>
    <w:rsid w:val="00310E48"/>
    <w:pPr>
      <w:jc w:val="center"/>
    </w:pPr>
    <w:rPr>
      <w:b/>
      <w:sz w:val="28"/>
    </w:rPr>
  </w:style>
  <w:style w:type="paragraph" w:styleId="a6">
    <w:name w:val="header"/>
    <w:rsid w:val="00310E48"/>
    <w:rPr>
      <w:sz w:val="28"/>
    </w:rPr>
  </w:style>
  <w:style w:type="paragraph" w:styleId="a7">
    <w:name w:val="List"/>
    <w:rsid w:val="00310E48"/>
    <w:pPr>
      <w:spacing w:after="120"/>
    </w:pPr>
    <w:rPr>
      <w:sz w:val="28"/>
    </w:rPr>
  </w:style>
  <w:style w:type="paragraph" w:customStyle="1" w:styleId="ConsPlusNormal">
    <w:name w:val="ConsPlusNormal"/>
    <w:rsid w:val="00310E48"/>
    <w:pPr>
      <w:ind w:firstLine="720"/>
    </w:pPr>
    <w:rPr>
      <w:rFonts w:ascii="Arial" w:hAnsi="Arial"/>
    </w:rPr>
  </w:style>
  <w:style w:type="paragraph" w:customStyle="1" w:styleId="a8">
    <w:name w:val="Содержимое таблицы"/>
    <w:rsid w:val="00310E48"/>
    <w:rPr>
      <w:sz w:val="28"/>
    </w:rPr>
  </w:style>
  <w:style w:type="paragraph" w:styleId="a9">
    <w:name w:val="footer"/>
    <w:rsid w:val="00310E48"/>
    <w:rPr>
      <w:sz w:val="28"/>
    </w:rPr>
  </w:style>
  <w:style w:type="paragraph" w:customStyle="1" w:styleId="1">
    <w:name w:val="Название1"/>
    <w:rsid w:val="00310E48"/>
    <w:pPr>
      <w:spacing w:before="120" w:after="120"/>
    </w:pPr>
    <w:rPr>
      <w:i/>
      <w:sz w:val="24"/>
    </w:rPr>
  </w:style>
  <w:style w:type="paragraph" w:customStyle="1" w:styleId="ConsPlusNonformat">
    <w:name w:val="ConsPlusNonformat"/>
    <w:rsid w:val="00310E48"/>
    <w:rPr>
      <w:rFonts w:ascii="Courier New" w:hAnsi="Courier New"/>
    </w:rPr>
  </w:style>
  <w:style w:type="paragraph" w:customStyle="1" w:styleId="2">
    <w:name w:val="Указатель2"/>
    <w:rsid w:val="00310E48"/>
    <w:rPr>
      <w:sz w:val="28"/>
    </w:rPr>
  </w:style>
  <w:style w:type="paragraph" w:customStyle="1" w:styleId="ConsNonformat">
    <w:name w:val="ConsNonformat"/>
    <w:rsid w:val="00310E48"/>
    <w:pPr>
      <w:ind w:right="19772"/>
    </w:pPr>
    <w:rPr>
      <w:rFonts w:ascii="Courier New" w:hAnsi="Courier New"/>
    </w:rPr>
  </w:style>
  <w:style w:type="paragraph" w:customStyle="1" w:styleId="ConsTitle">
    <w:name w:val="ConsTitle"/>
    <w:rsid w:val="00310E48"/>
    <w:pPr>
      <w:ind w:right="19772"/>
    </w:pPr>
    <w:rPr>
      <w:rFonts w:ascii="Arial" w:hAnsi="Arial"/>
      <w:b/>
    </w:rPr>
  </w:style>
  <w:style w:type="paragraph" w:styleId="aa">
    <w:name w:val="No Spacing"/>
    <w:rsid w:val="00310E48"/>
    <w:rPr>
      <w:sz w:val="28"/>
    </w:rPr>
  </w:style>
  <w:style w:type="paragraph" w:styleId="ab">
    <w:name w:val="Body Text"/>
    <w:rsid w:val="00310E48"/>
    <w:pPr>
      <w:spacing w:after="120"/>
    </w:pPr>
    <w:rPr>
      <w:sz w:val="28"/>
    </w:rPr>
  </w:style>
  <w:style w:type="paragraph" w:styleId="ac">
    <w:name w:val="Balloon Text"/>
    <w:rsid w:val="00310E48"/>
    <w:rPr>
      <w:rFonts w:ascii="Tahoma" w:hAnsi="Tahoma"/>
      <w:sz w:val="16"/>
    </w:rPr>
  </w:style>
  <w:style w:type="paragraph" w:styleId="ad">
    <w:name w:val="List Paragraph"/>
    <w:rsid w:val="00310E48"/>
    <w:pPr>
      <w:ind w:left="720"/>
    </w:pPr>
    <w:rPr>
      <w:sz w:val="28"/>
    </w:rPr>
  </w:style>
  <w:style w:type="paragraph" w:customStyle="1" w:styleId="10">
    <w:name w:val="Указатель1"/>
    <w:rsid w:val="00310E48"/>
    <w:rPr>
      <w:sz w:val="28"/>
    </w:rPr>
  </w:style>
  <w:style w:type="paragraph" w:customStyle="1" w:styleId="20">
    <w:name w:val="Название2"/>
    <w:rsid w:val="00310E48"/>
    <w:pPr>
      <w:spacing w:before="120" w:after="120"/>
    </w:pPr>
    <w:rPr>
      <w:i/>
      <w:sz w:val="24"/>
    </w:rPr>
  </w:style>
  <w:style w:type="paragraph" w:styleId="ae">
    <w:name w:val="Normal (Web)"/>
    <w:basedOn w:val="a"/>
    <w:rsid w:val="005C0A62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765B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rPr>
      <w:rFonts w:ascii="Courier New" w:hAnsi="Courier New"/>
    </w:rPr>
  </w:style>
  <w:style w:type="paragraph" w:customStyle="1" w:styleId="a4">
    <w:name w:val="Заголовок"/>
    <w:pPr>
      <w:spacing w:before="240" w:after="120"/>
    </w:pPr>
    <w:rPr>
      <w:rFonts w:ascii="Arial" w:hAnsi="Arial"/>
      <w:sz w:val="28"/>
    </w:rPr>
  </w:style>
  <w:style w:type="paragraph" w:customStyle="1" w:styleId="ConsNormal">
    <w:name w:val="ConsNormal"/>
    <w:pPr>
      <w:ind w:right="19772" w:firstLine="720"/>
    </w:pPr>
    <w:rPr>
      <w:rFonts w:ascii="Arial" w:hAnsi="Arial"/>
    </w:rPr>
  </w:style>
  <w:style w:type="paragraph" w:customStyle="1" w:styleId="a5">
    <w:name w:val="Заголовок таблицы"/>
    <w:pPr>
      <w:jc w:val="center"/>
    </w:pPr>
    <w:rPr>
      <w:b/>
      <w:sz w:val="28"/>
    </w:rPr>
  </w:style>
  <w:style w:type="paragraph" w:styleId="a6">
    <w:name w:val="header"/>
    <w:rPr>
      <w:sz w:val="28"/>
    </w:rPr>
  </w:style>
  <w:style w:type="paragraph" w:styleId="a7">
    <w:name w:val="List"/>
    <w:pPr>
      <w:spacing w:after="120"/>
    </w:pPr>
    <w:rPr>
      <w:sz w:val="28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customStyle="1" w:styleId="a8">
    <w:name w:val="Содержимое таблицы"/>
    <w:rPr>
      <w:sz w:val="28"/>
    </w:rPr>
  </w:style>
  <w:style w:type="paragraph" w:styleId="a9">
    <w:name w:val="footer"/>
    <w:rPr>
      <w:sz w:val="28"/>
    </w:rPr>
  </w:style>
  <w:style w:type="paragraph" w:customStyle="1" w:styleId="1">
    <w:name w:val="Название1"/>
    <w:pPr>
      <w:spacing w:before="120" w:after="120"/>
    </w:pPr>
    <w:rPr>
      <w:i/>
      <w:sz w:val="24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2">
    <w:name w:val="Указатель2"/>
    <w:rPr>
      <w:sz w:val="28"/>
    </w:rPr>
  </w:style>
  <w:style w:type="paragraph" w:customStyle="1" w:styleId="ConsNonformat">
    <w:name w:val="ConsNonformat"/>
    <w:pPr>
      <w:ind w:right="19772"/>
    </w:pPr>
    <w:rPr>
      <w:rFonts w:ascii="Courier New" w:hAnsi="Courier New"/>
    </w:rPr>
  </w:style>
  <w:style w:type="paragraph" w:customStyle="1" w:styleId="ConsTitle">
    <w:name w:val="ConsTitle"/>
    <w:pPr>
      <w:ind w:right="19772"/>
    </w:pPr>
    <w:rPr>
      <w:rFonts w:ascii="Arial" w:hAnsi="Arial"/>
      <w:b/>
    </w:rPr>
  </w:style>
  <w:style w:type="paragraph" w:styleId="aa">
    <w:name w:val="No Spacing"/>
    <w:rPr>
      <w:sz w:val="28"/>
    </w:rPr>
  </w:style>
  <w:style w:type="paragraph" w:styleId="ab">
    <w:name w:val="Body Text"/>
    <w:pPr>
      <w:spacing w:after="120"/>
    </w:pPr>
    <w:rPr>
      <w:sz w:val="28"/>
    </w:rPr>
  </w:style>
  <w:style w:type="paragraph" w:styleId="ac">
    <w:name w:val="Balloon Text"/>
    <w:rPr>
      <w:rFonts w:ascii="Tahoma" w:hAnsi="Tahoma"/>
      <w:sz w:val="16"/>
    </w:rPr>
  </w:style>
  <w:style w:type="paragraph" w:styleId="ad">
    <w:name w:val="List Paragraph"/>
    <w:pPr>
      <w:ind w:left="720"/>
    </w:pPr>
    <w:rPr>
      <w:sz w:val="28"/>
    </w:rPr>
  </w:style>
  <w:style w:type="paragraph" w:customStyle="1" w:styleId="10">
    <w:name w:val="Указатель1"/>
    <w:rPr>
      <w:sz w:val="28"/>
    </w:rPr>
  </w:style>
  <w:style w:type="paragraph" w:customStyle="1" w:styleId="20">
    <w:name w:val="Название2"/>
    <w:pPr>
      <w:spacing w:before="120" w:after="120"/>
    </w:pPr>
    <w:rPr>
      <w:i/>
      <w:sz w:val="24"/>
    </w:rPr>
  </w:style>
  <w:style w:type="paragraph" w:styleId="ae">
    <w:name w:val="Normal (Web)"/>
    <w:basedOn w:val="a"/>
    <w:rsid w:val="005C0A62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ko46@b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mailto:pryamitsino2016@yandex.ru" TargetMode="External"/><Relationship Id="rId4" Type="http://schemas.openxmlformats.org/officeDocument/2006/relationships/hyperlink" Target="mailto:fiko46@bk.ru" TargetMode="External"/><Relationship Id="rId9" Type="http://schemas.openxmlformats.org/officeDocument/2006/relationships/hyperlink" Target="mailto:pryamitsino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5031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на сайт (копия 1).docx</vt:lpstr>
    </vt:vector>
  </TitlesOfParts>
  <Company/>
  <LinksUpToDate>false</LinksUpToDate>
  <CharactersWithSpaces>33643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на сайт (копия 1).docx</dc:title>
  <dc:creator>Adjos</dc:creator>
  <cp:lastModifiedBy>Priem</cp:lastModifiedBy>
  <cp:revision>6</cp:revision>
  <cp:lastPrinted>2019-10-22T13:06:00Z</cp:lastPrinted>
  <dcterms:created xsi:type="dcterms:W3CDTF">2019-10-22T13:07:00Z</dcterms:created>
  <dcterms:modified xsi:type="dcterms:W3CDTF">2019-11-27T12:42:00Z</dcterms:modified>
</cp:coreProperties>
</file>